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古代株连九族为什么没有人逃之夭夭 根本原因是什么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w:t>
      </w:r>
    </w:p>
    <w:p>
      <w:pPr>
        <w:ind w:left="0" w:right="0" w:firstLine="560"/>
        <w:spacing w:before="450" w:after="450" w:line="312" w:lineRule="auto"/>
      </w:pPr>
      <w:r>
        <w:rPr>
          <w:rFonts w:ascii="宋体" w:hAnsi="宋体" w:eastAsia="宋体" w:cs="宋体"/>
          <w:color w:val="000"/>
          <w:sz w:val="28"/>
          <w:szCs w:val="28"/>
        </w:rPr>
        <w:t xml:space="preserve">　　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国迅速崛起，最终一统天下。当然了，毕竟在那样一个乱世年代，想要用律法来约束百姓，自然免不了一些酷刑之举，这也是我国封建刑罚惩处领域始终为世人所诟病的原因之一。</w:t>
      </w:r>
    </w:p>
    <w:p>
      <w:pPr>
        <w:ind w:left="0" w:right="0" w:firstLine="560"/>
        <w:spacing w:before="450" w:after="450" w:line="312" w:lineRule="auto"/>
      </w:pPr>
      <w:r>
        <w:rPr>
          <w:rFonts w:ascii="宋体" w:hAnsi="宋体" w:eastAsia="宋体" w:cs="宋体"/>
          <w:color w:val="000"/>
          <w:sz w:val="28"/>
          <w:szCs w:val="28"/>
        </w:rPr>
        <w:t xml:space="preserve">　　而在一系列触目惊心的酷刑之中，想必大家对于“株连九族”这一惩罚都不会感到陌生吧?所谓株连九族，就是代指古代封建社会法律体系中的连坐制度，说白了就是城门失火殃及池鱼，只要家族中有一人犯了大罪，基本上一个家族的人，有时连带着亲戚好友都会被牵扯进来，一同被诛杀。所以说，基本上被判决以株连九族的犯人，也往往都是干了一些谋逆之举，从而惹来了杀身灭族之祸。</w:t>
      </w:r>
    </w:p>
    <w:p>
      <w:pPr>
        <w:ind w:left="0" w:right="0" w:firstLine="560"/>
        <w:spacing w:before="450" w:after="450" w:line="312" w:lineRule="auto"/>
      </w:pPr>
      <w:r>
        <w:rPr>
          <w:rFonts w:ascii="宋体" w:hAnsi="宋体" w:eastAsia="宋体" w:cs="宋体"/>
          <w:color w:val="000"/>
          <w:sz w:val="28"/>
          <w:szCs w:val="28"/>
        </w:rPr>
        <w:t xml:space="preserve">　　那么问题就来了，既然株连九族的代价如此之大，为什么从古至今但凡背负了这一惩处的犯人，都是选择引颈待戮，而少有逃之夭夭的人呢?其实，这一类犯人并不是不想逃跑，而是在结合了多方面因素的考虑之下，根本就无处可逃，也不敢逃。这究竟是怎么回事呢?</w:t>
      </w:r>
    </w:p>
    <w:p>
      <w:pPr>
        <w:ind w:left="0" w:right="0" w:firstLine="560"/>
        <w:spacing w:before="450" w:after="450" w:line="312" w:lineRule="auto"/>
      </w:pPr>
      <w:r>
        <w:rPr>
          <w:rFonts w:ascii="宋体" w:hAnsi="宋体" w:eastAsia="宋体" w:cs="宋体"/>
          <w:color w:val="000"/>
          <w:sz w:val="28"/>
          <w:szCs w:val="28"/>
        </w:rPr>
        <w:t xml:space="preserve">　　首先我们要明白一点，那就是无论在任何一个年代，哪怕是在高度文明的当下社会之中，但凡罪犯逃跑或是越狱，一旦再被抓回来，便会获得更加严峻的惩罚。所以说，在古代封建社会，像被判处株连九族这样罪名的人，如果因为逃跑而被抓回来了，那么恐怕肉体上所要承受的痛苦就不是一刀解决那么简单了，更有甚至，可能会以凌迟的方式来对逃跑的罪犯进行处罚。如此一来，谁还敢冒险逃跑呢?</w:t>
      </w:r>
    </w:p>
    <w:p>
      <w:pPr>
        <w:ind w:left="0" w:right="0" w:firstLine="560"/>
        <w:spacing w:before="450" w:after="450" w:line="312" w:lineRule="auto"/>
      </w:pPr>
      <w:r>
        <w:rPr>
          <w:rFonts w:ascii="宋体" w:hAnsi="宋体" w:eastAsia="宋体" w:cs="宋体"/>
          <w:color w:val="000"/>
          <w:sz w:val="28"/>
          <w:szCs w:val="28"/>
        </w:rPr>
        <w:t xml:space="preserve">　　当然了，看到这里想必也会有不少亲们问了，更大的惩罚既然是在被抓回来之后，那么只要不被朝廷抓住不就完了吗?这句话说得轻松，但实际操作起来却是十分困难的。要知道，古代的交通发展并不发达，最为快速便捷的方式想必也就只有骑马这一个选项了吧?抛却电视剧中那些劫狱的“武侠”场景不谈，一般来说，被挂以株连九族大罪的犯人一旦成功逃脱，基本上也只有步行的方式可以选择。而官府一旦发现，往往是以骑马的方式进行大面积搜捕，如此一来，人的双腿与马匹相比若何?自然是很难逃脱的好吧。</w:t>
      </w:r>
    </w:p>
    <w:p>
      <w:pPr>
        <w:ind w:left="0" w:right="0" w:firstLine="560"/>
        <w:spacing w:before="450" w:after="450" w:line="312" w:lineRule="auto"/>
      </w:pPr>
      <w:r>
        <w:rPr>
          <w:rFonts w:ascii="宋体" w:hAnsi="宋体" w:eastAsia="宋体" w:cs="宋体"/>
          <w:color w:val="000"/>
          <w:sz w:val="28"/>
          <w:szCs w:val="28"/>
        </w:rPr>
        <w:t xml:space="preserve">　　其次，虽说古代没有照相留影技术，但最起码画一幅罪犯的肖像通缉令还是不在话下的。要知道，我国民间自古以来就存在着不少优秀出色的画师，所以说，通过他们所画出来的罪犯肖像，便能够快速流传张贴于各大城池的城门之上。再加上古代地区与地区之间的人口流动是被官府严格把控的，所以说，如果城中混进来几个陌生人很容易就会被人发现，再加上通缉令一旦张贴，城池的守卫兵力也会增加，这些逃跑的罪犯想要鱼目混珠简直比登天还难。</w:t>
      </w:r>
    </w:p>
    <w:p>
      <w:pPr>
        <w:ind w:left="0" w:right="0" w:firstLine="560"/>
        <w:spacing w:before="450" w:after="450" w:line="312" w:lineRule="auto"/>
      </w:pPr>
      <w:r>
        <w:rPr>
          <w:rFonts w:ascii="宋体" w:hAnsi="宋体" w:eastAsia="宋体" w:cs="宋体"/>
          <w:color w:val="000"/>
          <w:sz w:val="28"/>
          <w:szCs w:val="28"/>
        </w:rPr>
        <w:t xml:space="preserve">　　所以说，如果铁了心想逃亡的罪犯，便只有隐居山林这一条道路可选，规避红尘，与世隔绝似乎才是唯一的保命之计。不过呢，要知道一般能够被挂上株连九族罪名的犯人，基本上也都是大户人家或是朝中重臣，你让这些富贵人家的子弟隐姓埋名的在山林中生活的话，对于他们来说同样也是一种严峻的考验。因此，虽说逃入山林之中最为保险，可依旧是一个生死未卜的局面。</w:t>
      </w:r>
    </w:p>
    <w:p>
      <w:pPr>
        <w:ind w:left="0" w:right="0" w:firstLine="560"/>
        <w:spacing w:before="450" w:after="450" w:line="312" w:lineRule="auto"/>
      </w:pPr>
      <w:r>
        <w:rPr>
          <w:rFonts w:ascii="宋体" w:hAnsi="宋体" w:eastAsia="宋体" w:cs="宋体"/>
          <w:color w:val="000"/>
          <w:sz w:val="28"/>
          <w:szCs w:val="28"/>
        </w:rPr>
        <w:t xml:space="preserve">　　其三，从精神层面上来看，受我国长达千余年封建思想的束缚，身为九五之尊的皇帝已然被抬高到了一个常人无法匹敌的境界。所以，一般只要皇帝对一个人下旨要将他九族株连的话，在这个人的心中，便会自然而然的生出一种自己无论如何要无法逃过皇帝手掌心的思想，如此一来，便只好乖乖的待在监狱之中等待酷刑的降临了。</w:t>
      </w:r>
    </w:p>
    <w:p>
      <w:pPr>
        <w:ind w:left="0" w:right="0" w:firstLine="560"/>
        <w:spacing w:before="450" w:after="450" w:line="312" w:lineRule="auto"/>
      </w:pPr>
      <w:r>
        <w:rPr>
          <w:rFonts w:ascii="宋体" w:hAnsi="宋体" w:eastAsia="宋体" w:cs="宋体"/>
          <w:color w:val="000"/>
          <w:sz w:val="28"/>
          <w:szCs w:val="28"/>
        </w:rPr>
        <w:t xml:space="preserve">　　因此，综合以上几点因素来看，被判处株连九族的罪犯大多数不会选择逃跑的原因，一方面是因为根本逃不了，迟早有一天会被抓回去，而一旦被抓回去，又会面临更加恐怖的肉体折磨，任谁都受不了;另一方面，封建思想的根深蒂固也使得他们不敢去反抗皇家的权威;再一方面，就算逃跑成功，隐居山林之中也未必有活路，所以说，与其冒如此大的险，还不如在监狱中引颈受戮为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2026-03-10T08:09:33+08:00</dcterms:created>
  <dcterms:modified xsi:type="dcterms:W3CDTF">2026-03-10T08:09:33+08:00</dcterms:modified>
</cp:coreProperties>
</file>

<file path=docProps/custom.xml><?xml version="1.0" encoding="utf-8"?>
<Properties xmlns="http://schemas.openxmlformats.org/officeDocument/2006/custom-properties" xmlns:vt="http://schemas.openxmlformats.org/officeDocument/2006/docPropsVTypes"/>
</file>