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西域都护府是谁设立的 西域都护府兵力如何</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w:t>
      </w:r>
    </w:p>
    <w:p>
      <w:pPr>
        <w:ind w:left="0" w:right="0" w:firstLine="560"/>
        <w:spacing w:before="450" w:after="450" w:line="312" w:lineRule="auto"/>
      </w:pPr>
      <w:r>
        <w:rPr>
          <w:rFonts w:ascii="宋体" w:hAnsi="宋体" w:eastAsia="宋体" w:cs="宋体"/>
          <w:color w:val="000"/>
          <w:sz w:val="28"/>
          <w:szCs w:val="28"/>
        </w:rPr>
        <w:t xml:space="preserve">　　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这个问题却有很多人并不清楚，那么西域都护府谁设立的呢?　　</w:t>
      </w:r>
    </w:p>
    <w:p>
      <w:pPr>
        <w:ind w:left="0" w:right="0" w:firstLine="560"/>
        <w:spacing w:before="450" w:after="450" w:line="312" w:lineRule="auto"/>
      </w:pPr>
      <w:r>
        <w:rPr>
          <w:rFonts w:ascii="宋体" w:hAnsi="宋体" w:eastAsia="宋体" w:cs="宋体"/>
          <w:color w:val="000"/>
          <w:sz w:val="28"/>
          <w:szCs w:val="28"/>
        </w:rPr>
        <w:t xml:space="preserve">　　西域都护府的设立者汉宣帝图片</w:t>
      </w:r>
    </w:p>
    <w:p>
      <w:pPr>
        <w:ind w:left="0" w:right="0" w:firstLine="560"/>
        <w:spacing w:before="450" w:after="450" w:line="312" w:lineRule="auto"/>
      </w:pPr>
      <w:r>
        <w:rPr>
          <w:rFonts w:ascii="宋体" w:hAnsi="宋体" w:eastAsia="宋体" w:cs="宋体"/>
          <w:color w:val="000"/>
          <w:sz w:val="28"/>
          <w:szCs w:val="28"/>
        </w:rPr>
        <w:t xml:space="preserve">　　想要知道西域都护府是谁设立的这个问题，首先还要从这个机构出现的时候开始说起，在前60年的时候，西域地区出现了都护府这个机构，而且还开始在西域正式的设立官职，派兵驻守，并且推行了一系列的政策，而这个时候正式西汉王朝统治时期。都护府作为一个特殊的行政机构，能够设立它的人肯定是西汉时期最高的统治者，说到这里西域都护府是谁建立的这个问题也就很简单了，也就是说西域都护府是由当时的统治者汉宣帝设立的。</w:t>
      </w:r>
    </w:p>
    <w:p>
      <w:pPr>
        <w:ind w:left="0" w:right="0" w:firstLine="560"/>
        <w:spacing w:before="450" w:after="450" w:line="312" w:lineRule="auto"/>
      </w:pPr>
      <w:r>
        <w:rPr>
          <w:rFonts w:ascii="宋体" w:hAnsi="宋体" w:eastAsia="宋体" w:cs="宋体"/>
          <w:color w:val="000"/>
          <w:sz w:val="28"/>
          <w:szCs w:val="28"/>
        </w:rPr>
        <w:t xml:space="preserve">　　作为西域都护府的设立者汉宣帝是一位十分出众的皇帝，自从十八岁掌握朝政以来他就一直致力于改变人们的生活，他在位的生活处理朝政是非常认真的，而且还任用贤能的臣子，并且帮助人们设立了许多有力的政策，同时他也是一个重视吏治的皇帝，在他看来只有王道才可以更好的统治国家。汉宣帝是一位非常著名的贤能君主，在他的治理之下国家一度出现最强盛的景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2026-03-10T05:05:00+08:00</dcterms:created>
  <dcterms:modified xsi:type="dcterms:W3CDTF">2026-03-10T05:05:00+08:00</dcterms:modified>
</cp:coreProperties>
</file>

<file path=docProps/custom.xml><?xml version="1.0" encoding="utf-8"?>
<Properties xmlns="http://schemas.openxmlformats.org/officeDocument/2006/custom-properties" xmlns:vt="http://schemas.openxmlformats.org/officeDocument/2006/docPropsVTypes"/>
</file>