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肖邦与乔治桑的悲剧结局产生的原因是什么</w:t>
      </w:r>
      <w:bookmarkEnd w:id="1"/>
    </w:p>
    <w:p>
      <w:pPr>
        <w:jc w:val="center"/>
        <w:spacing w:before="0" w:after="450"/>
      </w:pPr>
      <w:r>
        <w:rPr>
          <w:rFonts w:ascii="Arial" w:hAnsi="Arial" w:eastAsia="Arial" w:cs="Arial"/>
          <w:color w:val="999999"/>
          <w:sz w:val="20"/>
          <w:szCs w:val="20"/>
        </w:rPr>
        <w:t xml:space="preserve">来源：网络  作者：柔情似水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肖邦的钢琴曲热情奔放，感情细腻朴实，乔治桑的风情小说内容丰富细腻，情节迷人，其创作的田园小说更是和肖邦的曲子一样富有浪漫情调，然而走在一起的两个人最终也只是以悲剧收场。　　　　图片来源于网络　　有人说，肖邦与乔治桑的悲剧结局产生的原因是...</w:t>
      </w:r>
    </w:p>
    <w:p>
      <w:pPr>
        <w:ind w:left="0" w:right="0" w:firstLine="560"/>
        <w:spacing w:before="450" w:after="450" w:line="312" w:lineRule="auto"/>
      </w:pPr>
      <w:r>
        <w:rPr>
          <w:rFonts w:ascii="宋体" w:hAnsi="宋体" w:eastAsia="宋体" w:cs="宋体"/>
          <w:color w:val="000"/>
          <w:sz w:val="28"/>
          <w:szCs w:val="28"/>
        </w:rPr>
        <w:t xml:space="preserve">　　肖邦的钢琴曲热情奔放，感情细腻朴实，乔治桑的风情小说内容丰富细腻，情节迷人，其创作的田园小说更是和肖邦的曲子一样富有浪漫情调，然而走在一起的两个人最终也只是以悲剧收场。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人说，肖邦与乔治桑的悲剧结局产生的原因是两人性格不和。当初肖邦刚认识乔治桑时，对她印象并不好，甚至觉得女扮男装的乔治桑不伦不类。两个人关系的质变是在肖邦结束了与玛丽亚的感情之后发生的，优雅而敏感的年轻钢琴家因此才投入乔治桑的怀抱，依恋着比他年长6岁的乔治桑，两个人的感情才因此一发不可收拾，因此这样不牢固的感情基础发展而来的恋情最终逃不过年月的考验。也有人说，肖邦与乔治桑的悲剧结局产生的原因是家庭矛盾，两人的同居生活随着两个孩子的长大冲突不断，跟亲人不和的乔治桑女儿寻求肖邦的支持，这使得这对眷侣之间出现了裂痕，乔治桑甚至一度怀疑自己的女儿和男朋友之间有暧昧，肖邦不得不结束同居生活，1849年因肺结核而病逝，两人自此阴阳相隔直至1876年。</w:t>
      </w:r>
    </w:p>
    <w:p>
      <w:pPr>
        <w:ind w:left="0" w:right="0" w:firstLine="560"/>
        <w:spacing w:before="450" w:after="450" w:line="312" w:lineRule="auto"/>
      </w:pPr>
      <w:r>
        <w:rPr>
          <w:rFonts w:ascii="宋体" w:hAnsi="宋体" w:eastAsia="宋体" w:cs="宋体"/>
          <w:color w:val="000"/>
          <w:sz w:val="28"/>
          <w:szCs w:val="28"/>
        </w:rPr>
        <w:t xml:space="preserve">　　还有人说，肖邦与乔治桑的悲剧结局产生的原因是两人在国家大义上存在尖锐矛盾。在波兰被列强瓜分的背景下，肖邦的挚友向他寻求经济援助，为了赎买入狱的波兰朋友，肖邦必须展开旅行演出，然而乔治桑认为他的身体状况不允许劳累，同时也不希望他牵涉政治相关的活动，于是两个人产生了巨大的分歧，而最终肖邦还是选择了国家大义，踏上了旅行演出之路，同时也因此和乔治桑决裂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乔治桑和肖邦，一位是当时极富争议性的多产女作家，一位是极富浪漫主义的钢琴作曲家，两个人在李斯特的介绍下结识，肖邦对乔治桑的第一印象并不太好，哪里会想到后来自己竟然会为这个喜爱女扮男装的人写了一首《升C小调圆舞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反传统的乔治桑遇上儒雅而敏感的肖邦，两个人尽管没有立刻擦出爱火，但彼此之间仍有礼貌性的来往，随着越来越深的接触，乔治桑和肖邦渐渐走在一起了，那时候肖邦刚刚结束了一段感情，孤傲的他渐渐依恋年长他6岁的乔治桑，而乔治桑也对这位年轻文弱的钢琴家产生了异样的情愫，1838年乔治桑和肖邦以及乔治桑的两个孩子前往西班牙度假，开始了浪漫而甜蜜的同居生活。正是在那段时间里，肖邦创作了大量精湛而经典的钢琴曲作品，浪漫主义风格达到巅峰状态。他们在法国庄园生活的时候，有很多文艺界的名人到访，例如李斯特、巴尔扎克，畅谈着艺术和恬静优美的庄园。然而好景只是坚持到1846年，乔治桑和肖邦一起度过了秋天，没多久，因为家庭矛盾以及肖邦的爱国情结等各样矛盾，两个人的恋情就画上了句号。</w:t>
      </w:r>
    </w:p>
    <w:p>
      <w:pPr>
        <w:ind w:left="0" w:right="0" w:firstLine="560"/>
        <w:spacing w:before="450" w:after="450" w:line="312" w:lineRule="auto"/>
      </w:pPr>
      <w:r>
        <w:rPr>
          <w:rFonts w:ascii="宋体" w:hAnsi="宋体" w:eastAsia="宋体" w:cs="宋体"/>
          <w:color w:val="000"/>
          <w:sz w:val="28"/>
          <w:szCs w:val="28"/>
        </w:rPr>
        <w:t xml:space="preserve">　　最终，肖邦在辗转多国演出后病逝于巴黎，享年39岁，一生未婚。而乔治桑则继续着自己反传统的别样生活。然而在诺昂庄园那段只羡鸳鸯不羡仙的生活将是他们一生难忘的回忆，两个人的爱情也成了后人津津乐道的故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乔治桑的丈夫有没有都是一个问题。因为乔治桑提倡女性独立，在她看来女性不应该成为男性发泄的性工具，女性也可以追求一妻多夫。而乔治桑本人的一生也是在践行这一理念，她一生情人无数，最有名的就是和缪塞的艳史，和肖邦长达九年的同居生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对于乔治桑当时在法国的声誉来看，也不会有哪个男人会愿意娶这样的一个女人。所以乔治桑的一双儿女极大可能是她与自己的情人生下来的。在1831年，乔治桑带着一双儿女定居巴黎，并未提到乔治桑的丈夫。</w:t>
      </w:r>
    </w:p>
    <w:p>
      <w:pPr>
        <w:ind w:left="0" w:right="0" w:firstLine="560"/>
        <w:spacing w:before="450" w:after="450" w:line="312" w:lineRule="auto"/>
      </w:pPr>
      <w:r>
        <w:rPr>
          <w:rFonts w:ascii="宋体" w:hAnsi="宋体" w:eastAsia="宋体" w:cs="宋体"/>
          <w:color w:val="000"/>
          <w:sz w:val="28"/>
          <w:szCs w:val="28"/>
        </w:rPr>
        <w:t xml:space="preserve">　　而在乔治桑一生传奇的经历中，也只是轻描淡写地提到她的儿女，对于乔治桑的丈夫只字未提。所以乔治桑极大可能是没有丈夫。而她的儿女可能是跟情人生的，她自己抚养。在定居巴黎之后，乔治桑为了生计不断写作，这也是她高产的原因。而她也时常打扮成男士出席那些不允许女性参加的活动。</w:t>
      </w:r>
    </w:p>
    <w:p>
      <w:pPr>
        <w:ind w:left="0" w:right="0" w:firstLine="560"/>
        <w:spacing w:before="450" w:after="450" w:line="312" w:lineRule="auto"/>
      </w:pPr>
      <w:r>
        <w:rPr>
          <w:rFonts w:ascii="宋体" w:hAnsi="宋体" w:eastAsia="宋体" w:cs="宋体"/>
          <w:color w:val="000"/>
          <w:sz w:val="28"/>
          <w:szCs w:val="28"/>
        </w:rPr>
        <w:t xml:space="preserve">　　乔治桑最著名的情人就是肖邦。对于纤弱多愁善感的肖邦来说，这位特立独行的女作家难以接受，但是几次交流下来，肖邦对她的关注越来越多。后来两人逐渐产生爱情，开始同居。乔治桑的控制欲很强，她将肖邦保护的很好，一方面是因为肖邦的身体，一方面是给他一个完美的创作环境。</w:t>
      </w:r>
    </w:p>
    <w:p>
      <w:pPr>
        <w:ind w:left="0" w:right="0" w:firstLine="560"/>
        <w:spacing w:before="450" w:after="450" w:line="312" w:lineRule="auto"/>
      </w:pPr>
      <w:r>
        <w:rPr>
          <w:rFonts w:ascii="宋体" w:hAnsi="宋体" w:eastAsia="宋体" w:cs="宋体"/>
          <w:color w:val="000"/>
          <w:sz w:val="28"/>
          <w:szCs w:val="28"/>
        </w:rPr>
        <w:t xml:space="preserve">　　但是最后因为肖邦执意挽救国家的决定，两人彻底结束。晚年的肖邦身体情况很差，再加上对乔治桑的思念，创作了《升C小调圆舞曲》。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2026-09-01T16:08:28+08:00</dcterms:created>
  <dcterms:modified xsi:type="dcterms:W3CDTF">2026-09-01T16:08:28+08:00</dcterms:modified>
</cp:coreProperties>
</file>

<file path=docProps/custom.xml><?xml version="1.0" encoding="utf-8"?>
<Properties xmlns="http://schemas.openxmlformats.org/officeDocument/2006/custom-properties" xmlns:vt="http://schemas.openxmlformats.org/officeDocument/2006/docPropsVTypes"/>
</file>