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臧洪之死：忠义之士的悲壮绝唱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　　一、臧洪的崛起与忠诚　　臧洪出身名门，...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一、臧洪的崛起与忠诚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出身名门，其父臧旻曾任匈奴中郎将、中山太守、太原太守等职，为官清廉，深受百姓爱戴。臧洪自幼受父亲影响，胸怀大志，立志报国。他早年举孝廉，担任即丘县长，后因不满官场腐败而辞官归家。后被广陵太守张超聘为功曹，两人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之乱爆发后，臧洪力劝张超起兵讨伐董卓，并与张超的哥哥张邈、兖州刺史刘岱等人一起在酸枣会盟，共同讨伐董卓。臧洪因其卓越的才能和忠义的品质，被推举为盟主，设坛盟誓，共赴国难。然而，由于各路诸侯各怀鬼胎，讨董联盟最终瓦解。臧洪心灰意冷之下，投奔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在袁绍麾下，臧洪先后担任青州刺史和东郡太守，政绩卓越，深得百姓拥护。他平盗有功，治理有方，使得青州和东郡呈现出新的面貌。然而，臧洪的忠义之心并未因仕途的顺利而有所改变。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二、忠义难全，臧洪之死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兴平二年（195年），曹操围攻张超于雍丘。张超在危难之际，想起了昔日的挚友臧洪，派人向他求救。臧洪得知消息后，心急如焚，立即向袁绍请求发兵救援。然而，袁绍因与曹操关系密切，拒绝了臧洪的请求。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臧洪见袁绍如此无情，心中充满了怨恨。他深知张超危在旦夕，决定不顾一切前去救援。然而，袁绍却派兵阻止了他，并围困了东武阳城。臧洪坚守城池，与袁绍展开了长达一年的攻防战。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城中粮食告罄，臧洪宁死不屈。他将自己的爱妾杀死，分给将士充饥，以激励士气。将士们感其忠义，纷纷表示愿与臧洪同生共死。然而，城破之日终究到来，臧洪被袁绍生擒。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袁绍本想劝降臧洪，但臧洪宁死不屈，痛斥袁绍的不仁不义。袁绍见臧洪如此决绝，便下令将其处死。臧洪临死前，依然坚守着自己的忠义信念，他的死，成为了三国时期忠义之士的悲壮绝唱。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三、臧洪之死的意义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的死，不仅是他个人命运的悲剧，更是三国时期忠义精神的象征。他的忠义之举，感动了无数人，也成为了后世传颂的佳话。臧洪用自己的生命诠释了什么是真正的忠义，他的死，让后人更加深刻地理解了忠义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在当今社会，虽然时代已经发生了翻天覆地的变化，但忠义精神依然是我们应该传承和弘扬的宝贵财富。臧洪的故事告诉我们，无论身处何时何地，都应该坚守自己的信念和原则，为正义和真理而奋斗。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