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精选销售个人实习报告范文怎么写(四篇)</w:t>
      </w:r>
      <w:bookmarkEnd w:id="1"/>
    </w:p>
    <w:p>
      <w:pPr>
        <w:jc w:val="center"/>
        <w:spacing w:before="0" w:after="450"/>
      </w:pPr>
      <w:r>
        <w:rPr>
          <w:rFonts w:ascii="Arial" w:hAnsi="Arial" w:eastAsia="Arial" w:cs="Arial"/>
          <w:color w:val="999999"/>
          <w:sz w:val="20"/>
          <w:szCs w:val="20"/>
        </w:rPr>
        <w:t xml:space="preserve">来源：网络  作者：心上人间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销售个人实习报告范文怎么写一一、卷烟营销工作平稳发展，卷烟销量稳步增长(一)卷烟销量平稳增长全省累计销售卷烟169.8万箱，同比多销4.5万箱，增长2.7%，全省17家市公司销量同比全部实现增长。分月看，全年12个月中，有8个月卷烟销量...</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精选销售个人实习报告范文怎么写一</w:t>
      </w:r>
    </w:p>
    <w:p>
      <w:pPr>
        <w:ind w:left="0" w:right="0" w:firstLine="560"/>
        <w:spacing w:before="450" w:after="450" w:line="312" w:lineRule="auto"/>
      </w:pPr>
      <w:r>
        <w:rPr>
          <w:rFonts w:ascii="宋体" w:hAnsi="宋体" w:eastAsia="宋体" w:cs="宋体"/>
          <w:color w:val="000"/>
          <w:sz w:val="28"/>
          <w:szCs w:val="28"/>
        </w:rPr>
        <w:t xml:space="preserve">一、卷烟营销工作平稳发展，卷烟销量稳步增长</w:t>
      </w:r>
    </w:p>
    <w:p>
      <w:pPr>
        <w:ind w:left="0" w:right="0" w:firstLine="560"/>
        <w:spacing w:before="450" w:after="450" w:line="312" w:lineRule="auto"/>
      </w:pPr>
      <w:r>
        <w:rPr>
          <w:rFonts w:ascii="宋体" w:hAnsi="宋体" w:eastAsia="宋体" w:cs="宋体"/>
          <w:color w:val="000"/>
          <w:sz w:val="28"/>
          <w:szCs w:val="28"/>
        </w:rPr>
        <w:t xml:space="preserve">(一)卷烟销量平稳增长</w:t>
      </w:r>
    </w:p>
    <w:p>
      <w:pPr>
        <w:ind w:left="0" w:right="0" w:firstLine="560"/>
        <w:spacing w:before="450" w:after="450" w:line="312" w:lineRule="auto"/>
      </w:pPr>
      <w:r>
        <w:rPr>
          <w:rFonts w:ascii="宋体" w:hAnsi="宋体" w:eastAsia="宋体" w:cs="宋体"/>
          <w:color w:val="000"/>
          <w:sz w:val="28"/>
          <w:szCs w:val="28"/>
        </w:rPr>
        <w:t xml:space="preserve">全省累计销售卷烟169.8万箱，同比多销4.5万箱，增长2.7%，全省17家市公司销量同比全部实现增长。分月看，全年12个月中，有8个月卷烟销量同比增长。其中销售省产烟147.5万箱，同比少销1.3万箱，下降0.9%;省外烟22.3万箱，同比多销5.8万箱，增长35.6%。全省累计销量完成全年销售计划167.7万箱的101.3%。</w:t>
      </w:r>
    </w:p>
    <w:p>
      <w:pPr>
        <w:ind w:left="0" w:right="0" w:firstLine="560"/>
        <w:spacing w:before="450" w:after="450" w:line="312" w:lineRule="auto"/>
      </w:pPr>
      <w:r>
        <w:rPr>
          <w:rFonts w:ascii="宋体" w:hAnsi="宋体" w:eastAsia="宋体" w:cs="宋体"/>
          <w:color w:val="000"/>
          <w:sz w:val="28"/>
          <w:szCs w:val="28"/>
        </w:rPr>
        <w:t xml:space="preserve">(二)结构继续较快提升</w:t>
      </w:r>
    </w:p>
    <w:p>
      <w:pPr>
        <w:ind w:left="0" w:right="0" w:firstLine="560"/>
        <w:spacing w:before="450" w:after="450" w:line="312" w:lineRule="auto"/>
      </w:pPr>
      <w:r>
        <w:rPr>
          <w:rFonts w:ascii="宋体" w:hAnsi="宋体" w:eastAsia="宋体" w:cs="宋体"/>
          <w:color w:val="000"/>
          <w:sz w:val="28"/>
          <w:szCs w:val="28"/>
        </w:rPr>
        <w:t xml:space="preserve">全省商业批发累计实现含税销售收入192.22亿元，同比164.62亿元增加27.60亿元，增幅 16.76%;单箱收入达到11321元，较去年同期9960元/箱增加1361元/箱，增幅13.66%;单条均价45.28元/条，同比39.84元 /条增加5.44元/条。</w:t>
      </w:r>
    </w:p>
    <w:p>
      <w:pPr>
        <w:ind w:left="0" w:right="0" w:firstLine="560"/>
        <w:spacing w:before="450" w:after="450" w:line="312" w:lineRule="auto"/>
      </w:pPr>
      <w:r>
        <w:rPr>
          <w:rFonts w:ascii="宋体" w:hAnsi="宋体" w:eastAsia="宋体" w:cs="宋体"/>
          <w:color w:val="000"/>
          <w:sz w:val="28"/>
          <w:szCs w:val="28"/>
        </w:rPr>
        <w:t xml:space="preserve">分类别看，一、三类烟销量和比重上升，二、四、五类烟销量和比重下降，销售结构进一步上移。其中一类烟共销21.8 万箱，同比16.0万箱增加5.8万箱，增幅36.4%，占总量比重12.9%，同比9.7%提高了3.2个百分点;二类烟共销20.6万箱，同比 23.1万箱减少2.5万箱，降幅10.6%，占总量比重12.2%，同比14.0%下降了1.8个百分点;三类烟共销78.4万箱，同比70.6万箱增加7.8万箱，增幅11.1%，占总量比重46.2%，同比42.7%提高了3.5个百分点;四类烟共销36.2万箱，同比38.6万箱下降2.4万箱，降幅6.3%，占总量比重21.3%，同比23.4%减少了2.1个百分点;五类烟共销12.7万箱，同比17.0万箱下降4.3万箱，降幅25.3%，占总量比重7.5%，同比10.3%减少了2.8个百分点。</w:t>
      </w:r>
    </w:p>
    <w:p>
      <w:pPr>
        <w:ind w:left="0" w:right="0" w:firstLine="560"/>
        <w:spacing w:before="450" w:after="450" w:line="312" w:lineRule="auto"/>
      </w:pPr>
      <w:r>
        <w:rPr>
          <w:rFonts w:ascii="宋体" w:hAnsi="宋体" w:eastAsia="宋体" w:cs="宋体"/>
          <w:color w:val="000"/>
          <w:sz w:val="28"/>
          <w:szCs w:val="28"/>
        </w:rPr>
        <w:t xml:space="preserve">(三)品牌集中度稳步提高</w:t>
      </w:r>
    </w:p>
    <w:p>
      <w:pPr>
        <w:ind w:left="0" w:right="0" w:firstLine="560"/>
        <w:spacing w:before="450" w:after="450" w:line="312" w:lineRule="auto"/>
      </w:pPr>
      <w:r>
        <w:rPr>
          <w:rFonts w:ascii="宋体" w:hAnsi="宋体" w:eastAsia="宋体" w:cs="宋体"/>
          <w:color w:val="000"/>
          <w:sz w:val="28"/>
          <w:szCs w:val="28"/>
        </w:rPr>
        <w:t xml:space="preserve">全省在销卷烟品牌80个、规格254个(不含雪茄、进口烟)，较去年同期分别减少15个、28个。百牌号卷烟销量154.6万箱，同比增长2.7%，占总销量比重91.2%，比重提高0.01个百分点，基本持平。销量前20位的品牌累计销售160.3万箱，同比157.6万箱增长1.72%，占总销量的比重94.4%。前20个品牌中省产烟品牌9个(不含大丰收)，累计销量142.2万箱，占总量比重 83.8%，同比下降2.3个百分点;省外烟品牌11个，累计销量18.1万箱，占总量比重10.7%，同比提高3.5个百分点。其中，销量同比增幅超过 50%的品牌有5个，分别是黄山(124.9%)、红塔山(94.5%)、玉溪(87.2%)、南京(56.1%)、白沙(55.8%)。</w:t>
      </w:r>
    </w:p>
    <w:p>
      <w:pPr>
        <w:ind w:left="0" w:right="0" w:firstLine="560"/>
        <w:spacing w:before="450" w:after="450" w:line="312" w:lineRule="auto"/>
      </w:pPr>
      <w:r>
        <w:rPr>
          <w:rFonts w:ascii="宋体" w:hAnsi="宋体" w:eastAsia="宋体" w:cs="宋体"/>
          <w:color w:val="000"/>
          <w:sz w:val="28"/>
          <w:szCs w:val="28"/>
        </w:rPr>
        <w:t xml:space="preserve">(四)库存总体较为合理</w:t>
      </w:r>
    </w:p>
    <w:p>
      <w:pPr>
        <w:ind w:left="0" w:right="0" w:firstLine="560"/>
        <w:spacing w:before="450" w:after="450" w:line="312" w:lineRule="auto"/>
      </w:pPr>
      <w:r>
        <w:rPr>
          <w:rFonts w:ascii="宋体" w:hAnsi="宋体" w:eastAsia="宋体" w:cs="宋体"/>
          <w:color w:val="000"/>
          <w:sz w:val="28"/>
          <w:szCs w:val="28"/>
        </w:rPr>
        <w:t xml:space="preserve">12月末全省商业库存8.0万箱，同比7.8万箱增长2180箱，存销比68.1%，环比6.8万箱增长1.2万箱。其中省产烟库存6.5万箱，同比增长4708箱，存销比63.4%;省外烟库存1.6万箱，同比减少2527箱，存销比98.3%。</w:t>
      </w:r>
    </w:p>
    <w:p>
      <w:pPr>
        <w:ind w:left="0" w:right="0" w:firstLine="560"/>
        <w:spacing w:before="450" w:after="450" w:line="312" w:lineRule="auto"/>
      </w:pPr>
      <w:r>
        <w:rPr>
          <w:rFonts w:ascii="宋体" w:hAnsi="宋体" w:eastAsia="宋体" w:cs="宋体"/>
          <w:color w:val="000"/>
          <w:sz w:val="28"/>
          <w:szCs w:val="28"/>
        </w:rPr>
        <w:t xml:space="preserve">分类别看，一类烟库存1.3万箱，存销比67.7%;二类烟库存6489箱，存销比59.8%;三类烟库存2.9万箱，存销比49.6%;四类烟库存2.6万箱，存销比120.5%;五类烟库存6144箱，存销比74.5%。</w:t>
      </w:r>
    </w:p>
    <w:p>
      <w:pPr>
        <w:ind w:left="0" w:right="0" w:firstLine="560"/>
        <w:spacing w:before="450" w:after="450" w:line="312" w:lineRule="auto"/>
      </w:pPr>
      <w:r>
        <w:rPr>
          <w:rFonts w:ascii="宋体" w:hAnsi="宋体" w:eastAsia="宋体" w:cs="宋体"/>
          <w:color w:val="000"/>
          <w:sz w:val="28"/>
          <w:szCs w:val="28"/>
        </w:rPr>
        <w:t xml:space="preserve">二、围绕中心，各项工作顺利开展</w:t>
      </w:r>
    </w:p>
    <w:p>
      <w:pPr>
        <w:ind w:left="0" w:right="0" w:firstLine="560"/>
        <w:spacing w:before="450" w:after="450" w:line="312" w:lineRule="auto"/>
      </w:pPr>
      <w:r>
        <w:rPr>
          <w:rFonts w:ascii="宋体" w:hAnsi="宋体" w:eastAsia="宋体" w:cs="宋体"/>
          <w:color w:val="000"/>
          <w:sz w:val="28"/>
          <w:szCs w:val="28"/>
        </w:rPr>
        <w:t xml:space="preserve">突出以销量为中心的工作重点，确保全年卷烟销售目标任务的完成</w:t>
      </w:r>
    </w:p>
    <w:p>
      <w:pPr>
        <w:ind w:left="0" w:right="0" w:firstLine="560"/>
        <w:spacing w:before="450" w:after="450" w:line="312" w:lineRule="auto"/>
      </w:pPr>
      <w:r>
        <w:rPr>
          <w:rFonts w:ascii="宋体" w:hAnsi="宋体" w:eastAsia="宋体" w:cs="宋体"/>
          <w:color w:val="000"/>
          <w:sz w:val="28"/>
          <w:szCs w:val="28"/>
        </w:rPr>
        <w:t xml:space="preserve">紧紧抓住销量不放松</w:t>
      </w:r>
    </w:p>
    <w:p>
      <w:pPr>
        <w:ind w:left="0" w:right="0" w:firstLine="560"/>
        <w:spacing w:before="450" w:after="450" w:line="312" w:lineRule="auto"/>
      </w:pPr>
      <w:r>
        <w:rPr>
          <w:rFonts w:ascii="宋体" w:hAnsi="宋体" w:eastAsia="宋体" w:cs="宋体"/>
          <w:color w:val="000"/>
          <w:sz w:val="28"/>
          <w:szCs w:val="28"/>
        </w:rPr>
        <w:t xml:space="preserve">为做好今年两节市场的卷烟供应，确保实现卷烟销售开门红，我们早在去年底就开始着手准备，一方面加大适销货源的储备，另一方面加强市场的专卖管理，同时要求各单位加大卷烟销售工作力度，放弃节假日的正常休息，确保满足节日市场的消费需求。元月份全省销售卷烟24.8万箱，同比增加3.9万箱，增长18.7%，创历史单月销量新高。 3月份以后，我们根据淡季市场的特点，加大了低档卷烟购销力度，实现了淡季卷烟销售的稳步增长。7月份我们认真总结上半年的销售工作，分析了当前面临的形势和压力，进一步引导全省销售工作向稳定协调的方向发展。10月份，针对后几个月销售工作，我们专门召开全省销售工作座谈会，部署做好年底的收尾工作，提前着手谋划明年的工作。12月份召开了全省销售工作会议，对年底几天以及xx年上半年的销售工作进行了部署。</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精选销售个人实习报告范文怎么写二</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广西 身材： 155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贸易类：外贸跟单、市场销售/营销类：销售、市场文员、酒店/旅游后勤类：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广州点球服装公司起止年月：20_-06 ～ 20_-04</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市场销售、跟单</w:t>
      </w:r>
    </w:p>
    <w:p>
      <w:pPr>
        <w:ind w:left="0" w:right="0" w:firstLine="560"/>
        <w:spacing w:before="450" w:after="450" w:line="312" w:lineRule="auto"/>
      </w:pPr>
      <w:r>
        <w:rPr>
          <w:rFonts w:ascii="宋体" w:hAnsi="宋体" w:eastAsia="宋体" w:cs="宋体"/>
          <w:color w:val="000"/>
          <w:sz w:val="28"/>
          <w:szCs w:val="28"/>
        </w:rPr>
        <w:t xml:space="preserve">工作描述： (1)接待国内外客户，完成市场及大订单销售及售后工作。</w:t>
      </w:r>
    </w:p>
    <w:p>
      <w:pPr>
        <w:ind w:left="0" w:right="0" w:firstLine="560"/>
        <w:spacing w:before="450" w:after="450" w:line="312" w:lineRule="auto"/>
      </w:pPr>
      <w:r>
        <w:rPr>
          <w:rFonts w:ascii="宋体" w:hAnsi="宋体" w:eastAsia="宋体" w:cs="宋体"/>
          <w:color w:val="000"/>
          <w:sz w:val="28"/>
          <w:szCs w:val="28"/>
        </w:rPr>
        <w:t xml:space="preserve">(2)按客户需要进行市场货源调度</w:t>
      </w:r>
    </w:p>
    <w:p>
      <w:pPr>
        <w:ind w:left="0" w:right="0" w:firstLine="560"/>
        <w:spacing w:before="450" w:after="450" w:line="312" w:lineRule="auto"/>
      </w:pPr>
      <w:r>
        <w:rPr>
          <w:rFonts w:ascii="宋体" w:hAnsi="宋体" w:eastAsia="宋体" w:cs="宋体"/>
          <w:color w:val="000"/>
          <w:sz w:val="28"/>
          <w:szCs w:val="28"/>
        </w:rPr>
        <w:t xml:space="preserve">(3)老客户的维护及新客户的开拓</w:t>
      </w:r>
    </w:p>
    <w:p>
      <w:pPr>
        <w:ind w:left="0" w:right="0" w:firstLine="560"/>
        <w:spacing w:before="450" w:after="450" w:line="312" w:lineRule="auto"/>
      </w:pPr>
      <w:r>
        <w:rPr>
          <w:rFonts w:ascii="宋体" w:hAnsi="宋体" w:eastAsia="宋体" w:cs="宋体"/>
          <w:color w:val="000"/>
          <w:sz w:val="28"/>
          <w:szCs w:val="28"/>
        </w:rPr>
        <w:t xml:space="preserve">离职原因： 寻求新的发展</w:t>
      </w:r>
    </w:p>
    <w:p>
      <w:pPr>
        <w:ind w:left="0" w:right="0" w:firstLine="560"/>
        <w:spacing w:before="450" w:after="450" w:line="312" w:lineRule="auto"/>
      </w:pPr>
      <w:r>
        <w:rPr>
          <w:rFonts w:ascii="宋体" w:hAnsi="宋体" w:eastAsia="宋体" w:cs="宋体"/>
          <w:color w:val="000"/>
          <w:sz w:val="28"/>
          <w:szCs w:val="28"/>
        </w:rPr>
        <w:t xml:space="preserve">公司名称： 广州市竞技神体育服装公司起止年月：20_-02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w:t>
      </w:r>
    </w:p>
    <w:p>
      <w:pPr>
        <w:ind w:left="0" w:right="0" w:firstLine="560"/>
        <w:spacing w:before="450" w:after="450" w:line="312" w:lineRule="auto"/>
      </w:pPr>
      <w:r>
        <w:rPr>
          <w:rFonts w:ascii="宋体" w:hAnsi="宋体" w:eastAsia="宋体" w:cs="宋体"/>
          <w:color w:val="000"/>
          <w:sz w:val="28"/>
          <w:szCs w:val="28"/>
        </w:rPr>
        <w:t xml:space="preserve">工作描述： (1)接待客户，完成市场销售</w:t>
      </w:r>
    </w:p>
    <w:p>
      <w:pPr>
        <w:ind w:left="0" w:right="0" w:firstLine="560"/>
        <w:spacing w:before="450" w:after="450" w:line="312" w:lineRule="auto"/>
      </w:pPr>
      <w:r>
        <w:rPr>
          <w:rFonts w:ascii="宋体" w:hAnsi="宋体" w:eastAsia="宋体" w:cs="宋体"/>
          <w:color w:val="000"/>
          <w:sz w:val="28"/>
          <w:szCs w:val="28"/>
        </w:rPr>
        <w:t xml:space="preserve">(2)关注市场趋势，分析市场环境</w:t>
      </w:r>
    </w:p>
    <w:p>
      <w:pPr>
        <w:ind w:left="0" w:right="0" w:firstLine="560"/>
        <w:spacing w:before="450" w:after="450" w:line="312" w:lineRule="auto"/>
      </w:pPr>
      <w:r>
        <w:rPr>
          <w:rFonts w:ascii="宋体" w:hAnsi="宋体" w:eastAsia="宋体" w:cs="宋体"/>
          <w:color w:val="000"/>
          <w:sz w:val="28"/>
          <w:szCs w:val="28"/>
        </w:rPr>
        <w:t xml:space="preserve">(3)接听客户电话，完善销售服务质量</w:t>
      </w:r>
    </w:p>
    <w:p>
      <w:pPr>
        <w:ind w:left="0" w:right="0" w:firstLine="560"/>
        <w:spacing w:before="450" w:after="450" w:line="312" w:lineRule="auto"/>
      </w:pPr>
      <w:r>
        <w:rPr>
          <w:rFonts w:ascii="宋体" w:hAnsi="宋体" w:eastAsia="宋体" w:cs="宋体"/>
          <w:color w:val="000"/>
          <w:sz w:val="28"/>
          <w:szCs w:val="28"/>
        </w:rPr>
        <w:t xml:space="preserve">离职原因： 实习结束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广西财经学院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广西财经学院 工商企业管理 英语pet</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1、本人有良好的沟通、协调、组织和应变能力，具备优秀的团队协作精神。</w:t>
      </w:r>
    </w:p>
    <w:p>
      <w:pPr>
        <w:ind w:left="0" w:right="0" w:firstLine="560"/>
        <w:spacing w:before="450" w:after="450" w:line="312" w:lineRule="auto"/>
      </w:pPr>
      <w:r>
        <w:rPr>
          <w:rFonts w:ascii="宋体" w:hAnsi="宋体" w:eastAsia="宋体" w:cs="宋体"/>
          <w:color w:val="000"/>
          <w:sz w:val="28"/>
          <w:szCs w:val="28"/>
        </w:rPr>
        <w:t xml:space="preserve">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2、自信、乐观、责任感强，有很好的学习能力，与时俱进，善于学习先进的工作方法，不断自我提高。</w:t>
      </w:r>
    </w:p>
    <w:p>
      <w:pPr>
        <w:ind w:left="0" w:right="0" w:firstLine="560"/>
        <w:spacing w:before="450" w:after="450" w:line="312" w:lineRule="auto"/>
      </w:pPr>
      <w:r>
        <w:rPr>
          <w:rFonts w:ascii="宋体" w:hAnsi="宋体" w:eastAsia="宋体" w:cs="宋体"/>
          <w:color w:val="000"/>
          <w:sz w:val="28"/>
          <w:szCs w:val="28"/>
        </w:rPr>
        <w:t xml:space="preserve">3、注重细节、能兢兢业，能很好的完成各项工作和任务。</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本人工作认真，对商业工作有浓厚兴趣，思维敏捷，应变能力强，本人有良好的沟通、协调、组织和应变能力，具备优秀的团队协作精神。有一定的市场销售经验和市场分析能力。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最重要的是我有认真踏实的办事作风和无限热情，希望我能为贵公司贡献自己的力量!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精选销售个人实习报告范文怎么写三</w:t>
      </w:r>
    </w:p>
    <w:p>
      <w:pPr>
        <w:ind w:left="0" w:right="0" w:firstLine="560"/>
        <w:spacing w:before="450" w:after="450" w:line="312" w:lineRule="auto"/>
      </w:pPr>
      <w:r>
        <w:rPr>
          <w:rFonts w:ascii="宋体" w:hAnsi="宋体" w:eastAsia="宋体" w:cs="宋体"/>
          <w:color w:val="000"/>
          <w:sz w:val="28"/>
          <w:szCs w:val="28"/>
        </w:rPr>
        <w:t xml:space="preserve">转眼间，*年已成为历史，但我们仍然记得去年激烈的竞争。天气虽不是特别的严寒，但大街上四处飘飘的招聘条幅足以让人体会到xx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今年实际完成销售量为5000万，其中一车间球阀20xx万，蝶阀1200万,其他1800万，基本完成年初既定目标。 球阀常规产品比去年有所下降，偏心半球增长较快，锻钢球阀相比去年有少量增长;但蝶阀销售不够理想(计划是在1500万左右)，大口径蝶阀(dn1000以上)销售量很少，软密封蝶阀有少量增幅。 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 1、质量状况：质量不稳定，退、换货情况较多。如客户的球阀，客户的蝶阀等，发生的质量问题接二连三，客户怨声载道。 2、细节注意不够：如大块焊疤、表面不光洁，油漆颜色出错，发货时手轮落下等等。虽然是小问题却影响了整个产品的质量，并给客户造成很坏的印象。 3、交货不及时：生产周期计划不准，生产调度不当常造成货期拖延，也有发货人员人为因素造成的交期延迟。 4、运费问题：关于运费问题客户投诉较多，尤其是老客户，如、等人都说比别人的要贵，而且同样的货，同样的运输工具，今天和昨天不一样的价。 5、技术支持问题：客户的问题不回答或者含糊其词，造成客户对公司抱怨和误解，、等人均有提到这类问题。问题不大，但与公司“客户至上”“客户就是上帝”的宗旨不和谐。 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 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 “管理出效益”，这个准则大家都知道，但要管理好企业却不是件容易的事。我感觉公司比较注重感情管理，制度化管理不够。严格说来公司应该以制度化管理为基础，兼顾情感管理，这样才能取得管理成果的最大化。 就拿考勤来说，卡天天打，可是迟到、早退的没有处罚，加班的也没有奖励，那么打不打卡有什么区别?不如不打。又如员工工作怠慢没人批评指正，即使有人提起最后也是不了了只，这是姑息、纵容，长此以往，公司利益必然受损。 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w:t>
      </w:r>
    </w:p>
    <w:p>
      <w:pPr>
        <w:ind w:left="0" w:right="0" w:firstLine="560"/>
        <w:spacing w:before="450" w:after="450" w:line="312" w:lineRule="auto"/>
      </w:pPr>
      <w:r>
        <w:rPr>
          <w:rFonts w:ascii="宋体" w:hAnsi="宋体" w:eastAsia="宋体" w:cs="宋体"/>
          <w:color w:val="000"/>
          <w:sz w:val="28"/>
          <w:szCs w:val="28"/>
        </w:rPr>
        <w:t xml:space="preserve">如果公司认为销售部是一个重要的部门，认可销售部员工的辛苦，希望能留住那些能给公司带来利润的销售人员，那么我建议工资还是要有相应调整，毕竟失去一位员工的损失太大了。 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 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_销区全体人员，在厂部总体工作思路指引下，在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__箱，而在暑期促销的拉动，下半年月均销售都在__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2026-01-23T02:02:42+08:00</dcterms:created>
  <dcterms:modified xsi:type="dcterms:W3CDTF">2026-01-23T02:02:42+08:00</dcterms:modified>
</cp:coreProperties>
</file>

<file path=docProps/custom.xml><?xml version="1.0" encoding="utf-8"?>
<Properties xmlns="http://schemas.openxmlformats.org/officeDocument/2006/custom-properties" xmlns:vt="http://schemas.openxmlformats.org/officeDocument/2006/docPropsVTypes"/>
</file>