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宏观经济学管理论文</w:t>
      </w:r>
      <w:bookmarkEnd w:id="1"/>
    </w:p>
    <w:p>
      <w:pPr>
        <w:jc w:val="center"/>
        <w:spacing w:before="0" w:after="450"/>
      </w:pPr>
      <w:r>
        <w:rPr>
          <w:rFonts w:ascii="Arial" w:hAnsi="Arial" w:eastAsia="Arial" w:cs="Arial"/>
          <w:color w:val="999999"/>
          <w:sz w:val="20"/>
          <w:szCs w:val="20"/>
        </w:rPr>
        <w:t xml:space="preserve">来源：网络  作者：落花成痕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社会经济的快速发展需要行之有效的管理,良好的经济管理则需要掌握具体而详实的经济信息,只有掌握及时、准确、有效的经济信息才能够不断提升宏观经济管理能力与水平。下面是范文网小编为大家整理的宏观经济学管理论文，供大家参考。 宏观经济学管理论文范...</w:t>
      </w:r>
    </w:p>
    <w:p>
      <w:pPr>
        <w:ind w:left="0" w:right="0" w:firstLine="560"/>
        <w:spacing w:before="450" w:after="450" w:line="312" w:lineRule="auto"/>
      </w:pPr>
      <w:r>
        <w:rPr>
          <w:rFonts w:ascii="宋体" w:hAnsi="宋体" w:eastAsia="宋体" w:cs="宋体"/>
          <w:color w:val="000"/>
          <w:sz w:val="28"/>
          <w:szCs w:val="28"/>
        </w:rPr>
        <w:t xml:space="preserve">社会经济的快速发展需要行之有效的管理,良好的经济管理则需要掌握具体而详实的经济信息,只有掌握及时、准确、有效的经济信息才能够不断提升宏观经济管理能力与水平。下面是范文网小编为大家整理的宏观经济学管理论文，供大家参考。</w:t>
      </w:r>
    </w:p>
    <w:p>
      <w:pPr>
        <w:ind w:left="0" w:right="0" w:firstLine="560"/>
        <w:spacing w:before="450" w:after="450" w:line="312" w:lineRule="auto"/>
      </w:pPr>
      <w:r>
        <w:rPr>
          <w:rFonts w:ascii="宋体" w:hAnsi="宋体" w:eastAsia="宋体" w:cs="宋体"/>
          <w:color w:val="000"/>
          <w:sz w:val="28"/>
          <w:szCs w:val="28"/>
        </w:rPr>
        <w:t xml:space="preserve">宏观经济学管理论文范文一：经济信息用于宏观经济管理论文</w:t>
      </w:r>
    </w:p>
    <w:p>
      <w:pPr>
        <w:ind w:left="0" w:right="0" w:firstLine="560"/>
        <w:spacing w:before="450" w:after="450" w:line="312" w:lineRule="auto"/>
      </w:pPr>
      <w:r>
        <w:rPr>
          <w:rFonts w:ascii="宋体" w:hAnsi="宋体" w:eastAsia="宋体" w:cs="宋体"/>
          <w:color w:val="000"/>
          <w:sz w:val="28"/>
          <w:szCs w:val="28"/>
        </w:rPr>
        <w:t xml:space="preserve">摘要：综上所述,本文主要针对经济信息在宏观经济管理当中应用问题进行简要分析,通过具体论述了经济信息与宏观经济管理二者的概念,加强了对宏观经济管理的重要性问题进行深入性的认识。</w:t>
      </w:r>
    </w:p>
    <w:p>
      <w:pPr>
        <w:ind w:left="0" w:right="0" w:firstLine="560"/>
        <w:spacing w:before="450" w:after="450" w:line="312" w:lineRule="auto"/>
      </w:pPr>
      <w:r>
        <w:rPr>
          <w:rFonts w:ascii="宋体" w:hAnsi="宋体" w:eastAsia="宋体" w:cs="宋体"/>
          <w:color w:val="000"/>
          <w:sz w:val="28"/>
          <w:szCs w:val="28"/>
        </w:rPr>
        <w:t xml:space="preserve">关键词：经济信息;宏观经济管理</w:t>
      </w:r>
    </w:p>
    <w:p>
      <w:pPr>
        <w:ind w:left="0" w:right="0" w:firstLine="560"/>
        <w:spacing w:before="450" w:after="450" w:line="312" w:lineRule="auto"/>
      </w:pPr>
      <w:r>
        <w:rPr>
          <w:rFonts w:ascii="宋体" w:hAnsi="宋体" w:eastAsia="宋体" w:cs="宋体"/>
          <w:color w:val="000"/>
          <w:sz w:val="28"/>
          <w:szCs w:val="28"/>
        </w:rPr>
        <w:t xml:space="preserve">一、宏观经济管理意义</w:t>
      </w:r>
    </w:p>
    <w:p>
      <w:pPr>
        <w:ind w:left="0" w:right="0" w:firstLine="560"/>
        <w:spacing w:before="450" w:after="450" w:line="312" w:lineRule="auto"/>
      </w:pPr>
      <w:r>
        <w:rPr>
          <w:rFonts w:ascii="宋体" w:hAnsi="宋体" w:eastAsia="宋体" w:cs="宋体"/>
          <w:color w:val="000"/>
          <w:sz w:val="28"/>
          <w:szCs w:val="28"/>
        </w:rPr>
        <w:t xml:space="preserve">在进行宏观经济管理活动的过程中,应当结合经济发展实际情况,顺应时代发展规律。宏观经济管理行为同样需要能够满足市场经济发展需要,以及平衡市场的能力。从内容上看主要包括几个方面:首先,宏观经济管理需要目标市场调控相关不足部分。由于市场调节的能力有限,又存在弱点,往往在进行调节的过程中缺少必要的实时性,因此,需要政府加以宏观调控。当前,我国市场经济体制是公有制为主,多种所有制经济共同发展。其次,在进行宏观调控的过程中,政府对国有企业放权,不会过多干涉国有企业的生产与经营决策问题,这样就十分有效的维护了形成的市场经济环境。并对市场经济的弊端进行规范,从根本上确保了国有资产以及相关问题的安全性。最后,进行宏观经济管理能够更好的维持市场经济的环境良好与秩序健全。通过加强宏观调控的力度,能够更好的实现社会分配的公平性。更好的维护国家经济利益。国家也会在这个过程中,不断增强监督力度与机制。不断促成良好经济竞争环境。</w:t>
      </w:r>
    </w:p>
    <w:p>
      <w:pPr>
        <w:ind w:left="0" w:right="0" w:firstLine="560"/>
        <w:spacing w:before="450" w:after="450" w:line="312" w:lineRule="auto"/>
      </w:pPr>
      <w:r>
        <w:rPr>
          <w:rFonts w:ascii="宋体" w:hAnsi="宋体" w:eastAsia="宋体" w:cs="宋体"/>
          <w:color w:val="000"/>
          <w:sz w:val="28"/>
          <w:szCs w:val="28"/>
        </w:rPr>
        <w:t xml:space="preserve">二、宏观经济管理条件下的经济信息重要性分析</w:t>
      </w:r>
    </w:p>
    <w:p>
      <w:pPr>
        <w:ind w:left="0" w:right="0" w:firstLine="560"/>
        <w:spacing w:before="450" w:after="450" w:line="312" w:lineRule="auto"/>
      </w:pPr>
      <w:r>
        <w:rPr>
          <w:rFonts w:ascii="宋体" w:hAnsi="宋体" w:eastAsia="宋体" w:cs="宋体"/>
          <w:color w:val="000"/>
          <w:sz w:val="28"/>
          <w:szCs w:val="28"/>
        </w:rPr>
        <w:t xml:space="preserve">经济信息具有十分重要的意义,是我国国民经济发展过程中重要的一项内容,其能够对整个国民经济发展过程中的不同部门之间形成良性沟通提供桥梁性的作用。同时,也是经济管理部门行为的重要数据指导。能够有效的促进社会经济生产管理效率提升,拓展人类智力发展。因此,大量的收集和掌握经济信息对提升生产力以及提升实践效率意义重大。经济信息同样还能够具体影响经济社会的发展,其能够从很大程度上影响国家经济建设过程中对资源的开发程度与利用效率。是工业发达国家在进行发展的过程中必然要经历的。能够从根本上推动发展。与此同时,经济信息在现代经济环境当中表现出多元化功能的特征,能够开发、增值、预测经济行为相关活动。在人类社会生活当中,信息、物质以及能源作为人类发展的不可或缺重要基础,其中信息的重要性表现出越来越重要的地位。</w:t>
      </w:r>
    </w:p>
    <w:p>
      <w:pPr>
        <w:ind w:left="0" w:right="0" w:firstLine="560"/>
        <w:spacing w:before="450" w:after="450" w:line="312" w:lineRule="auto"/>
      </w:pPr>
      <w:r>
        <w:rPr>
          <w:rFonts w:ascii="宋体" w:hAnsi="宋体" w:eastAsia="宋体" w:cs="宋体"/>
          <w:color w:val="000"/>
          <w:sz w:val="28"/>
          <w:szCs w:val="28"/>
        </w:rPr>
        <w:t xml:space="preserve">三、基于宏观经济管理条件下的经济信息应用措施</w:t>
      </w:r>
    </w:p>
    <w:p>
      <w:pPr>
        <w:ind w:left="0" w:right="0" w:firstLine="560"/>
        <w:spacing w:before="450" w:after="450" w:line="312" w:lineRule="auto"/>
      </w:pPr>
      <w:r>
        <w:rPr>
          <w:rFonts w:ascii="宋体" w:hAnsi="宋体" w:eastAsia="宋体" w:cs="宋体"/>
          <w:color w:val="000"/>
          <w:sz w:val="28"/>
          <w:szCs w:val="28"/>
        </w:rPr>
        <w:t xml:space="preserve">宏观经济管理行为从内容上看主要包括几个方面,具体包括计划、决策、监管以及服务等部分。为了能够进一步提升宏观经济管理实际效率,需要不断健全宏观建立机构机制。经济信息意义重大,其对宏观经济管理的影响更加至关重要,因此在进行宏观经济管理行为开展的过程中需要采取更加行之有效的措施,不断提升和完善经济信息管理系统。</w:t>
      </w:r>
    </w:p>
    <w:p>
      <w:pPr>
        <w:ind w:left="0" w:right="0" w:firstLine="560"/>
        <w:spacing w:before="450" w:after="450" w:line="312" w:lineRule="auto"/>
      </w:pPr>
      <w:r>
        <w:rPr>
          <w:rFonts w:ascii="宋体" w:hAnsi="宋体" w:eastAsia="宋体" w:cs="宋体"/>
          <w:color w:val="000"/>
          <w:sz w:val="28"/>
          <w:szCs w:val="28"/>
        </w:rPr>
        <w:t xml:space="preserve">(一)构建科学合理经济信息管理网络</w:t>
      </w:r>
    </w:p>
    <w:p>
      <w:pPr>
        <w:ind w:left="0" w:right="0" w:firstLine="560"/>
        <w:spacing w:before="450" w:after="450" w:line="312" w:lineRule="auto"/>
      </w:pPr>
      <w:r>
        <w:rPr>
          <w:rFonts w:ascii="宋体" w:hAnsi="宋体" w:eastAsia="宋体" w:cs="宋体"/>
          <w:color w:val="000"/>
          <w:sz w:val="28"/>
          <w:szCs w:val="28"/>
        </w:rPr>
        <w:t xml:space="preserve">在进行经济信息应用措施管理的过程中想要做好信息工作,必然需要具备如何掌握经济信息的能力,而经济信息掌握同样需要遵循一定的收集原则和规范。经济信息的收集工作更加需要科学的设计与规划,不能贪多求全。盲目的经济信息收集会增加信息管理的负担,不利于形成良好的经济信息管理。同时,经济信息收集还要确保信息的及时性,要充分体现出信息的时间观念。除此之外,经济信息的掌握与收集更加要有针对性,只有有针对性的信息才具有使用价值。另外,经济信息的收集还应当从实际出发,形成系统性、完整性的长期信息收集机制。</w:t>
      </w:r>
    </w:p>
    <w:p>
      <w:pPr>
        <w:ind w:left="0" w:right="0" w:firstLine="560"/>
        <w:spacing w:before="450" w:after="450" w:line="312" w:lineRule="auto"/>
      </w:pPr>
      <w:r>
        <w:rPr>
          <w:rFonts w:ascii="宋体" w:hAnsi="宋体" w:eastAsia="宋体" w:cs="宋体"/>
          <w:color w:val="000"/>
          <w:sz w:val="28"/>
          <w:szCs w:val="28"/>
        </w:rPr>
        <w:t xml:space="preserve">(二)建立宏观经济管理信息系统</w:t>
      </w:r>
    </w:p>
    <w:p>
      <w:pPr>
        <w:ind w:left="0" w:right="0" w:firstLine="560"/>
        <w:spacing w:before="450" w:after="450" w:line="312" w:lineRule="auto"/>
      </w:pPr>
      <w:r>
        <w:rPr>
          <w:rFonts w:ascii="宋体" w:hAnsi="宋体" w:eastAsia="宋体" w:cs="宋体"/>
          <w:color w:val="000"/>
          <w:sz w:val="28"/>
          <w:szCs w:val="28"/>
        </w:rPr>
        <w:t xml:space="preserve">宏观经济信息管理系统是一种在一定范围内体现经济信息总体正常运行的内部联系和特征的信息。对于宏观经济的管理,要逐步建立一配套的宏观经济管理信息系统。此系统应坚持有一定的目的性、系统的完整性,允许一定的独立性、保证一定的可靠性、讲究经济性的原则。体制改革是宏观经济政策效应能够实现的保证,所以要加大力度进行体制改革,首先要大力发展非公有制经济,为加快国有经济的发展打下良好的基础,要不断的改革国有企业提高劳动力的流动性,还要改进我国的金融体制,逐步与国际金融接轨,更要实现财政体制变革,实现中央政府和地方政府的良好财政体系,要建成现代国家体制,不断提高政府的效率和廉洁性。</w:t>
      </w:r>
    </w:p>
    <w:p>
      <w:pPr>
        <w:ind w:left="0" w:right="0" w:firstLine="560"/>
        <w:spacing w:before="450" w:after="450" w:line="312" w:lineRule="auto"/>
      </w:pPr>
      <w:r>
        <w:rPr>
          <w:rFonts w:ascii="宋体" w:hAnsi="宋体" w:eastAsia="宋体" w:cs="宋体"/>
          <w:color w:val="000"/>
          <w:sz w:val="28"/>
          <w:szCs w:val="28"/>
        </w:rPr>
        <w:t xml:space="preserve">(三)加强经济信息导向作用</w:t>
      </w:r>
    </w:p>
    <w:p>
      <w:pPr>
        <w:ind w:left="0" w:right="0" w:firstLine="560"/>
        <w:spacing w:before="450" w:after="450" w:line="312" w:lineRule="auto"/>
      </w:pPr>
      <w:r>
        <w:rPr>
          <w:rFonts w:ascii="宋体" w:hAnsi="宋体" w:eastAsia="宋体" w:cs="宋体"/>
          <w:color w:val="000"/>
          <w:sz w:val="28"/>
          <w:szCs w:val="28"/>
        </w:rPr>
        <w:t xml:space="preserve">我国不断加大宏观经济管理力度,最终目的在于推进我国经济发展整体进步。为了实现这一最终目标,在宏观经济管理中要加强经济信息的引导作用。经济信息在宏观经济管理和控制中一直具有双方面的影响,积极影响和消极影响。只有保证经济信息应用科学合理,才能促进经济管理效率的提升,若应用不当,则会对宏观经济管理起到制约影响。因此,在宏观经济管理中必须要加强经济信息的引导作用,以经济信息为重要的发展导向,实现推进经济发展的重要目标。例如,在某地区内进行经济信息的收集、整合,分析出对该地区经济发展的影响。以此为依据相关部门采取合理的宏观调控政策以促进经济发展顺利,推动区域经济整体进步。同时,通过经济信息的引导,能够避免出现局部经济和整体经济冲突的问题。提升局部经济发展效益推动整体经济进步,实现宏观经济管理目标。</w:t>
      </w:r>
    </w:p>
    <w:p>
      <w:pPr>
        <w:ind w:left="0" w:right="0" w:firstLine="560"/>
        <w:spacing w:before="450" w:after="450" w:line="312" w:lineRule="auto"/>
      </w:pPr>
      <w:r>
        <w:rPr>
          <w:rFonts w:ascii="宋体" w:hAnsi="宋体" w:eastAsia="宋体" w:cs="宋体"/>
          <w:color w:val="000"/>
          <w:sz w:val="28"/>
          <w:szCs w:val="28"/>
        </w:rPr>
        <w:t xml:space="preserve">(四)加强宏观经济体制改革</w:t>
      </w:r>
    </w:p>
    <w:p>
      <w:pPr>
        <w:ind w:left="0" w:right="0" w:firstLine="560"/>
        <w:spacing w:before="450" w:after="450" w:line="312" w:lineRule="auto"/>
      </w:pPr>
      <w:r>
        <w:rPr>
          <w:rFonts w:ascii="宋体" w:hAnsi="宋体" w:eastAsia="宋体" w:cs="宋体"/>
          <w:color w:val="000"/>
          <w:sz w:val="28"/>
          <w:szCs w:val="28"/>
        </w:rPr>
        <w:t xml:space="preserve">基于经济信息所产生的重要意义,在经济管理中相关部门要注重经济信息引导下宏观经济体制的改革。结合区域经济发展形势,可以进行的宏观经济体制改革有:</w:t>
      </w:r>
    </w:p>
    <w:p>
      <w:pPr>
        <w:ind w:left="0" w:right="0" w:firstLine="560"/>
        <w:spacing w:before="450" w:after="450" w:line="312" w:lineRule="auto"/>
      </w:pPr>
      <w:r>
        <w:rPr>
          <w:rFonts w:ascii="宋体" w:hAnsi="宋体" w:eastAsia="宋体" w:cs="宋体"/>
          <w:color w:val="000"/>
          <w:sz w:val="28"/>
          <w:szCs w:val="28"/>
        </w:rPr>
        <w:t xml:space="preserve">①在考虑到宏观经济长效发展的基础上,对国有企业当前的体制进行分析,并采取针对性、个体化措施加强对国有企业体制的改革,提高劳动力的流动性。</w:t>
      </w:r>
    </w:p>
    <w:p>
      <w:pPr>
        <w:ind w:left="0" w:right="0" w:firstLine="560"/>
        <w:spacing w:before="450" w:after="450" w:line="312" w:lineRule="auto"/>
      </w:pPr>
      <w:r>
        <w:rPr>
          <w:rFonts w:ascii="宋体" w:hAnsi="宋体" w:eastAsia="宋体" w:cs="宋体"/>
          <w:color w:val="000"/>
          <w:sz w:val="28"/>
          <w:szCs w:val="28"/>
        </w:rPr>
        <w:t xml:space="preserve">②基于我国当前经济体制的发展情况,可大力倡导,发展非公有制经济,以便能起到推动国有经济健康、良好发展的作用。</w:t>
      </w:r>
    </w:p>
    <w:p>
      <w:pPr>
        <w:ind w:left="0" w:right="0" w:firstLine="560"/>
        <w:spacing w:before="450" w:after="450" w:line="312" w:lineRule="auto"/>
      </w:pPr>
      <w:r>
        <w:rPr>
          <w:rFonts w:ascii="宋体" w:hAnsi="宋体" w:eastAsia="宋体" w:cs="宋体"/>
          <w:color w:val="000"/>
          <w:sz w:val="28"/>
          <w:szCs w:val="28"/>
        </w:rPr>
        <w:t xml:space="preserve">③通过对国际金融形势的分析,加强对我国现有金融体制的改革,使国内金融体制能够与国际接轨,进一步地促进我国经济的良性发展。</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综上所述,本文主要针对经济信息在宏观经济管理当中应用问题进行简要分析,通过具体论述了经济信息与宏观经济管理二者的概念,加强了对宏观经济管理的重要性问题进行深入性的认识。除此之外,更对经济信息条件下的宏观经济管理应用效果进行了论述,最后,对如何应用经济信息加以论述,目的就是为了能够进一步促进我国经济发展提供有效的应对措施。</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1、从桑弘羊的经济政策看中国古代的宏观管理吴娅茹华夏文化1995-08-15</w:t>
      </w:r>
    </w:p>
    <w:p>
      <w:pPr>
        <w:ind w:left="0" w:right="0" w:firstLine="560"/>
        <w:spacing w:before="450" w:after="450" w:line="312" w:lineRule="auto"/>
      </w:pPr>
      <w:r>
        <w:rPr>
          <w:rFonts w:ascii="宋体" w:hAnsi="宋体" w:eastAsia="宋体" w:cs="宋体"/>
          <w:color w:val="000"/>
          <w:sz w:val="28"/>
          <w:szCs w:val="28"/>
        </w:rPr>
        <w:t xml:space="preserve">2、宏观经济管理与中央权威胡影江淮论坛1996-04-15</w:t>
      </w:r>
    </w:p>
    <w:p>
      <w:pPr>
        <w:ind w:left="0" w:right="0" w:firstLine="560"/>
        <w:spacing w:before="450" w:after="450" w:line="312" w:lineRule="auto"/>
      </w:pPr>
      <w:r>
        <w:rPr>
          <w:rFonts w:ascii="宋体" w:hAnsi="宋体" w:eastAsia="宋体" w:cs="宋体"/>
          <w:color w:val="000"/>
          <w:sz w:val="28"/>
          <w:szCs w:val="28"/>
        </w:rPr>
        <w:t xml:space="preserve">宏观经济学管理论文范文二：经济信息宏观经济管理论文</w:t>
      </w:r>
    </w:p>
    <w:p>
      <w:pPr>
        <w:ind w:left="0" w:right="0" w:firstLine="560"/>
        <w:spacing w:before="450" w:after="450" w:line="312" w:lineRule="auto"/>
      </w:pPr>
      <w:r>
        <w:rPr>
          <w:rFonts w:ascii="宋体" w:hAnsi="宋体" w:eastAsia="宋体" w:cs="宋体"/>
          <w:color w:val="000"/>
          <w:sz w:val="28"/>
          <w:szCs w:val="28"/>
        </w:rPr>
        <w:t xml:space="preserve">摘要：综上所述,本文主要针对经济信息在宏观经济管理当中应用问题进行简要分析,通过具体论述了经济信息与宏观经济管理二者的概念,加强了对宏观经济管理的重要性问题进行深入性的认识。</w:t>
      </w:r>
    </w:p>
    <w:p>
      <w:pPr>
        <w:ind w:left="0" w:right="0" w:firstLine="560"/>
        <w:spacing w:before="450" w:after="450" w:line="312" w:lineRule="auto"/>
      </w:pPr>
      <w:r>
        <w:rPr>
          <w:rFonts w:ascii="宋体" w:hAnsi="宋体" w:eastAsia="宋体" w:cs="宋体"/>
          <w:color w:val="000"/>
          <w:sz w:val="28"/>
          <w:szCs w:val="28"/>
        </w:rPr>
        <w:t xml:space="preserve">关键词：经济信息;宏观经济管理</w:t>
      </w:r>
    </w:p>
    <w:p>
      <w:pPr>
        <w:ind w:left="0" w:right="0" w:firstLine="560"/>
        <w:spacing w:before="450" w:after="450" w:line="312" w:lineRule="auto"/>
      </w:pPr>
      <w:r>
        <w:rPr>
          <w:rFonts w:ascii="宋体" w:hAnsi="宋体" w:eastAsia="宋体" w:cs="宋体"/>
          <w:color w:val="000"/>
          <w:sz w:val="28"/>
          <w:szCs w:val="28"/>
        </w:rPr>
        <w:t xml:space="preserve">一、宏观经济管理意义</w:t>
      </w:r>
    </w:p>
    <w:p>
      <w:pPr>
        <w:ind w:left="0" w:right="0" w:firstLine="560"/>
        <w:spacing w:before="450" w:after="450" w:line="312" w:lineRule="auto"/>
      </w:pPr>
      <w:r>
        <w:rPr>
          <w:rFonts w:ascii="宋体" w:hAnsi="宋体" w:eastAsia="宋体" w:cs="宋体"/>
          <w:color w:val="000"/>
          <w:sz w:val="28"/>
          <w:szCs w:val="28"/>
        </w:rPr>
        <w:t xml:space="preserve">在进行宏观经济管理活动的过程中,应当结合经济发展实际情况,顺应时代发展规律。宏观经济管理行为同样需要能够满足市场经济发展需要,以及平衡市场的能力。从内容上看主要包括几个方面:首先,宏观经济管理需要目标市场调控相关不足部分。由于市场调节的能力有限,又存在弱点,往往在进行调节的过程中缺少必要的实时性,因此,需要政府加以宏观调控。当前,我国市场经济体制是公有制为主,多种所有制经济共同发展。其次,在进行宏观调控的过程中,政府对国有企业放权,不会过多干涉国有企业的生产与经营决策问题,这样就十分有效的维护了形成的市场经济环境。并对市场经济的弊端进行规范,从根本上确保了国有资产以及相关问题的安全性。最后,进行宏观经济管理能够更好的维持市场经济的环境良好与秩序健全。通过加强宏观调控的力度,能够更好的实现社会分配的公平性。更好的维护国家经济利益。国家也会在这个过程中,不断增强监督力度与机制。不断促成良好经济竞争环境。</w:t>
      </w:r>
    </w:p>
    <w:p>
      <w:pPr>
        <w:ind w:left="0" w:right="0" w:firstLine="560"/>
        <w:spacing w:before="450" w:after="450" w:line="312" w:lineRule="auto"/>
      </w:pPr>
      <w:r>
        <w:rPr>
          <w:rFonts w:ascii="宋体" w:hAnsi="宋体" w:eastAsia="宋体" w:cs="宋体"/>
          <w:color w:val="000"/>
          <w:sz w:val="28"/>
          <w:szCs w:val="28"/>
        </w:rPr>
        <w:t xml:space="preserve">二、宏观经济管理条件下的经济信息重要性分析</w:t>
      </w:r>
    </w:p>
    <w:p>
      <w:pPr>
        <w:ind w:left="0" w:right="0" w:firstLine="560"/>
        <w:spacing w:before="450" w:after="450" w:line="312" w:lineRule="auto"/>
      </w:pPr>
      <w:r>
        <w:rPr>
          <w:rFonts w:ascii="宋体" w:hAnsi="宋体" w:eastAsia="宋体" w:cs="宋体"/>
          <w:color w:val="000"/>
          <w:sz w:val="28"/>
          <w:szCs w:val="28"/>
        </w:rPr>
        <w:t xml:space="preserve">经济信息具有十分重要的意义,是我国国民经济发展过程中重要的一项内容,其能够对整个国民经济发展过程中的不同部门之间形成良性沟通提供桥梁性的作用。同时,也是经济管理部门行为的重要数据指导。能够有效的促进社会经济生产管理效率提升,拓展人类智力发展。因此,大量的收集和掌握经济信息对提升生产力以及提升实践效率意义重大。经济信息同样还能够具体影响经济社会的发展,其能够从很大程度上影响国家经济建设过程中对资源的开发程度与利用效率。是工业发达国家在进行发展的过程中必然要经历的。能够从根本上推动发展。与此同时,经济信息在现代经济环境当中表现出多元化功能的特征,能够开发、增值、预测经济行为相关活动。在人类社会生活当中,信息、物质以及能源作为人类发展的不可或缺重要基础,其中信息的重要性表现出越来越重要的地位。</w:t>
      </w:r>
    </w:p>
    <w:p>
      <w:pPr>
        <w:ind w:left="0" w:right="0" w:firstLine="560"/>
        <w:spacing w:before="450" w:after="450" w:line="312" w:lineRule="auto"/>
      </w:pPr>
      <w:r>
        <w:rPr>
          <w:rFonts w:ascii="宋体" w:hAnsi="宋体" w:eastAsia="宋体" w:cs="宋体"/>
          <w:color w:val="000"/>
          <w:sz w:val="28"/>
          <w:szCs w:val="28"/>
        </w:rPr>
        <w:t xml:space="preserve">三、基于宏观经济管理条件下的经济信息应用措施</w:t>
      </w:r>
    </w:p>
    <w:p>
      <w:pPr>
        <w:ind w:left="0" w:right="0" w:firstLine="560"/>
        <w:spacing w:before="450" w:after="450" w:line="312" w:lineRule="auto"/>
      </w:pPr>
      <w:r>
        <w:rPr>
          <w:rFonts w:ascii="宋体" w:hAnsi="宋体" w:eastAsia="宋体" w:cs="宋体"/>
          <w:color w:val="000"/>
          <w:sz w:val="28"/>
          <w:szCs w:val="28"/>
        </w:rPr>
        <w:t xml:space="preserve">宏观经济管理行为从内容上看主要包括几个方面,具体包括计划、决策、监管以及服务等部分。为了能够进一步提升宏观经济管理实际效率,需要不断健全宏观建立机构机制。经济信息意义重大,其对宏观经济管理的影响更加至关重要,因此在进行宏观经济管理行为开展的过程中需要采取更加行之有效的措施,不断提升和完善经济信息管理系统。</w:t>
      </w:r>
    </w:p>
    <w:p>
      <w:pPr>
        <w:ind w:left="0" w:right="0" w:firstLine="560"/>
        <w:spacing w:before="450" w:after="450" w:line="312" w:lineRule="auto"/>
      </w:pPr>
      <w:r>
        <w:rPr>
          <w:rFonts w:ascii="宋体" w:hAnsi="宋体" w:eastAsia="宋体" w:cs="宋体"/>
          <w:color w:val="000"/>
          <w:sz w:val="28"/>
          <w:szCs w:val="28"/>
        </w:rPr>
        <w:t xml:space="preserve">(一)构建科学合理经济信息管理网络</w:t>
      </w:r>
    </w:p>
    <w:p>
      <w:pPr>
        <w:ind w:left="0" w:right="0" w:firstLine="560"/>
        <w:spacing w:before="450" w:after="450" w:line="312" w:lineRule="auto"/>
      </w:pPr>
      <w:r>
        <w:rPr>
          <w:rFonts w:ascii="宋体" w:hAnsi="宋体" w:eastAsia="宋体" w:cs="宋体"/>
          <w:color w:val="000"/>
          <w:sz w:val="28"/>
          <w:szCs w:val="28"/>
        </w:rPr>
        <w:t xml:space="preserve">在进行经济信息应用措施管理的过程中想要做好信息工作,必然需要具备如何掌握经济信息的能力,而经济信息掌握同样需要遵循一定的收集原则和规范。经济信息的收集工作更加需要科学的设计与规划,不能贪多求全。盲目的经济信息收集会增加信息管理的负担,不利于形成良好的经济信息管理。同时,经济信息收集还要确保信息的及时性,要充分体现出信息的时间观念。除此之外,经济信息的掌握与收集更加要有针对性,只有有针对性的信息才具有使用价值。另外,经济信息的收集还应当从实际出发,形成系统性、完整性的长期信息收集机制。</w:t>
      </w:r>
    </w:p>
    <w:p>
      <w:pPr>
        <w:ind w:left="0" w:right="0" w:firstLine="560"/>
        <w:spacing w:before="450" w:after="450" w:line="312" w:lineRule="auto"/>
      </w:pPr>
      <w:r>
        <w:rPr>
          <w:rFonts w:ascii="宋体" w:hAnsi="宋体" w:eastAsia="宋体" w:cs="宋体"/>
          <w:color w:val="000"/>
          <w:sz w:val="28"/>
          <w:szCs w:val="28"/>
        </w:rPr>
        <w:t xml:space="preserve">(二)建立宏观经济管理信息系统</w:t>
      </w:r>
    </w:p>
    <w:p>
      <w:pPr>
        <w:ind w:left="0" w:right="0" w:firstLine="560"/>
        <w:spacing w:before="450" w:after="450" w:line="312" w:lineRule="auto"/>
      </w:pPr>
      <w:r>
        <w:rPr>
          <w:rFonts w:ascii="宋体" w:hAnsi="宋体" w:eastAsia="宋体" w:cs="宋体"/>
          <w:color w:val="000"/>
          <w:sz w:val="28"/>
          <w:szCs w:val="28"/>
        </w:rPr>
        <w:t xml:space="preserve">宏观经济信息管理系统是一种在一定范围内体现经济信息总体正常运行的内部联系和特征的信息。对于宏观经济的管理,要逐步建立一配套的宏观经济管理信息系统。此系统应坚持有一定的目的性、系统的完整性,允许一定的独立性、保证一定的可靠性、讲究经济性的原则。体制改革是宏观经济政策效应能够实现的保证,所以要加大力度进行体制改革,首先要大力发展非公有制经济,为加快国有经济的发展打下良好的基础,要不断的改革国有企业提高劳动力的流动性,还要改进我国的金融体制,逐步与国际金融接轨,更要实现财政体制变革,实现中央政府和地方政府的良好财政体系,要建成现代国家体制,不断提高政府的效率和廉洁性。</w:t>
      </w:r>
    </w:p>
    <w:p>
      <w:pPr>
        <w:ind w:left="0" w:right="0" w:firstLine="560"/>
        <w:spacing w:before="450" w:after="450" w:line="312" w:lineRule="auto"/>
      </w:pPr>
      <w:r>
        <w:rPr>
          <w:rFonts w:ascii="宋体" w:hAnsi="宋体" w:eastAsia="宋体" w:cs="宋体"/>
          <w:color w:val="000"/>
          <w:sz w:val="28"/>
          <w:szCs w:val="28"/>
        </w:rPr>
        <w:t xml:space="preserve">(三)加强经济信息导向作用</w:t>
      </w:r>
    </w:p>
    <w:p>
      <w:pPr>
        <w:ind w:left="0" w:right="0" w:firstLine="560"/>
        <w:spacing w:before="450" w:after="450" w:line="312" w:lineRule="auto"/>
      </w:pPr>
      <w:r>
        <w:rPr>
          <w:rFonts w:ascii="宋体" w:hAnsi="宋体" w:eastAsia="宋体" w:cs="宋体"/>
          <w:color w:val="000"/>
          <w:sz w:val="28"/>
          <w:szCs w:val="28"/>
        </w:rPr>
        <w:t xml:space="preserve">我国不断加大宏观经济管理力度,最终目的在于推进我国经济发展整体进步。为了实现这一最终目标,在宏观经济管理中要加强经济信息的引导作用。经济信息在宏观经济管理和控制中一直具有双方面的影响,积极影响和消极影响。只有保证经济信息应用科学合理,才能促进经济管理效率的提升,若应用不当,则会对宏观经济管理起到制约影响。因此,在宏观经济管理中必须要加强经济信息的引导作用,以经济信息为重要的发展导向,实现推进经济发展的重要目标。例如,在某地区内进行经济信息的收集、整合,分析出对该地区经济发展的影响。以此为依据相关部门采取合理的宏观调控政策以促进经济发展顺利,推动区域经济整体进步。同时,通过经济信息的引导,能够避免出现局部经济和整体经济冲突的问题。提升局部经济发展效益推动整体经济进步,实现宏观经济管理目标。</w:t>
      </w:r>
    </w:p>
    <w:p>
      <w:pPr>
        <w:ind w:left="0" w:right="0" w:firstLine="560"/>
        <w:spacing w:before="450" w:after="450" w:line="312" w:lineRule="auto"/>
      </w:pPr>
      <w:r>
        <w:rPr>
          <w:rFonts w:ascii="宋体" w:hAnsi="宋体" w:eastAsia="宋体" w:cs="宋体"/>
          <w:color w:val="000"/>
          <w:sz w:val="28"/>
          <w:szCs w:val="28"/>
        </w:rPr>
        <w:t xml:space="preserve">(四)加强宏观经济体制改革</w:t>
      </w:r>
    </w:p>
    <w:p>
      <w:pPr>
        <w:ind w:left="0" w:right="0" w:firstLine="560"/>
        <w:spacing w:before="450" w:after="450" w:line="312" w:lineRule="auto"/>
      </w:pPr>
      <w:r>
        <w:rPr>
          <w:rFonts w:ascii="宋体" w:hAnsi="宋体" w:eastAsia="宋体" w:cs="宋体"/>
          <w:color w:val="000"/>
          <w:sz w:val="28"/>
          <w:szCs w:val="28"/>
        </w:rPr>
        <w:t xml:space="preserve">基于经济信息所产生的重要意义,在经济管理中相关部门要注重经济信息引导下宏观经济体制的改革。结合区域经济发展形势,可以进行的宏观经济体制改革有:</w:t>
      </w:r>
    </w:p>
    <w:p>
      <w:pPr>
        <w:ind w:left="0" w:right="0" w:firstLine="560"/>
        <w:spacing w:before="450" w:after="450" w:line="312" w:lineRule="auto"/>
      </w:pPr>
      <w:r>
        <w:rPr>
          <w:rFonts w:ascii="宋体" w:hAnsi="宋体" w:eastAsia="宋体" w:cs="宋体"/>
          <w:color w:val="000"/>
          <w:sz w:val="28"/>
          <w:szCs w:val="28"/>
        </w:rPr>
        <w:t xml:space="preserve">①在考虑到宏观经济长效发展的基础上,对国有企业当前的体制进行分析,并采取针对性、个体化措施加强对国有企业体制的改革,提高劳动力的流动性。</w:t>
      </w:r>
    </w:p>
    <w:p>
      <w:pPr>
        <w:ind w:left="0" w:right="0" w:firstLine="560"/>
        <w:spacing w:before="450" w:after="450" w:line="312" w:lineRule="auto"/>
      </w:pPr>
      <w:r>
        <w:rPr>
          <w:rFonts w:ascii="宋体" w:hAnsi="宋体" w:eastAsia="宋体" w:cs="宋体"/>
          <w:color w:val="000"/>
          <w:sz w:val="28"/>
          <w:szCs w:val="28"/>
        </w:rPr>
        <w:t xml:space="preserve">②基于我国当前经济体制的发展情况,可大力倡导,发展非公有制经济,以便能起到推动国有经济健康、良好发展的作用。</w:t>
      </w:r>
    </w:p>
    <w:p>
      <w:pPr>
        <w:ind w:left="0" w:right="0" w:firstLine="560"/>
        <w:spacing w:before="450" w:after="450" w:line="312" w:lineRule="auto"/>
      </w:pPr>
      <w:r>
        <w:rPr>
          <w:rFonts w:ascii="宋体" w:hAnsi="宋体" w:eastAsia="宋体" w:cs="宋体"/>
          <w:color w:val="000"/>
          <w:sz w:val="28"/>
          <w:szCs w:val="28"/>
        </w:rPr>
        <w:t xml:space="preserve">③通过对国际金融形势的分析,加强对我国现有金融体制的改革,使国内金融体制能够与国际接轨,进一步地促进我国经济的良性发展。</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综上所述,本文主要针对经济信息在宏观经济管理当中应用问题进行简要分析,通过具体论述了经济信息与宏观经济管理二者的概念,加强了对宏观经济管理的重要性问题进行深入性的认识。除此之外,更对经济信息条件下的宏观经济管理应用效果进行了论述,最后,对如何应用经济信息加以论述,目的就是为了能够进一步促进我国经济发展提供有效的应对措施。</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1、灰色系统理论在宏观经济管理中的应用谈丰华东经济管理1995-10-30</w:t>
      </w:r>
    </w:p>
    <w:p>
      <w:pPr>
        <w:ind w:left="0" w:right="0" w:firstLine="560"/>
        <w:spacing w:before="450" w:after="450" w:line="312" w:lineRule="auto"/>
      </w:pPr>
      <w:r>
        <w:rPr>
          <w:rFonts w:ascii="宋体" w:hAnsi="宋体" w:eastAsia="宋体" w:cs="宋体"/>
          <w:color w:val="000"/>
          <w:sz w:val="28"/>
          <w:szCs w:val="28"/>
        </w:rPr>
        <w:t xml:space="preserve">2、把宏观经济管理研究引向深入房维中宏观经济管理1996-03-14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2026-03-10T08:19:18+08:00</dcterms:created>
  <dcterms:modified xsi:type="dcterms:W3CDTF">2026-03-10T08:19:18+08:00</dcterms:modified>
</cp:coreProperties>
</file>

<file path=docProps/custom.xml><?xml version="1.0" encoding="utf-8"?>
<Properties xmlns="http://schemas.openxmlformats.org/officeDocument/2006/custom-properties" xmlns:vt="http://schemas.openxmlformats.org/officeDocument/2006/docPropsVTypes"/>
</file>