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关于观看《榜样5》观后感范本(九篇)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观看《榜样5》观后感范本一一.不正之风从“小节”开始，廉洁从“小节”做起视频中通报的各类案例，说明一个党员干部腐化的变质，几乎都是从小事不注意，小节不检点开始。在日常工作中，利用权利，利用关系网进行敛财。平时跟合作商吃一顿饭，喝杯酒，收...</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关于观看《榜样5》观后感范本一</w:t>
      </w:r>
    </w:p>
    <w:p>
      <w:pPr>
        <w:ind w:left="0" w:right="0" w:firstLine="560"/>
        <w:spacing w:before="450" w:after="450" w:line="312" w:lineRule="auto"/>
      </w:pPr>
      <w:r>
        <w:rPr>
          <w:rFonts w:ascii="宋体" w:hAnsi="宋体" w:eastAsia="宋体" w:cs="宋体"/>
          <w:color w:val="000"/>
          <w:sz w:val="28"/>
          <w:szCs w:val="28"/>
        </w:rPr>
        <w:t xml:space="preserve">一.不正之风从“小节”开始，廉洁从“小节”做起</w:t>
      </w:r>
    </w:p>
    <w:p>
      <w:pPr>
        <w:ind w:left="0" w:right="0" w:firstLine="560"/>
        <w:spacing w:before="450" w:after="450" w:line="312" w:lineRule="auto"/>
      </w:pPr>
      <w:r>
        <w:rPr>
          <w:rFonts w:ascii="宋体" w:hAnsi="宋体" w:eastAsia="宋体" w:cs="宋体"/>
          <w:color w:val="000"/>
          <w:sz w:val="28"/>
          <w:szCs w:val="28"/>
        </w:rPr>
        <w:t xml:space="preserve">视频中通报的各类案例，说明一个党员干部腐化的变质，几乎都是从小事不注意，小节不检点开始。在日常工作中，利用权利，利用关系网进行敛财。平时跟合作商吃一顿饭，喝杯酒，收点小礼品都是礼节，但是实际上就是权利的泛滥。剧情本案人员共同都有一个现象就是存在心存侥幸，心存攀比的心态也越来越严重，慢慢的导致自己慢慢的腐化，从而犯错。</w:t>
      </w:r>
    </w:p>
    <w:p>
      <w:pPr>
        <w:ind w:left="0" w:right="0" w:firstLine="560"/>
        <w:spacing w:before="450" w:after="450" w:line="312" w:lineRule="auto"/>
      </w:pPr>
      <w:r>
        <w:rPr>
          <w:rFonts w:ascii="宋体" w:hAnsi="宋体" w:eastAsia="宋体" w:cs="宋体"/>
          <w:color w:val="000"/>
          <w:sz w:val="28"/>
          <w:szCs w:val="28"/>
        </w:rPr>
        <w:t xml:space="preserve">假设我们的工程验收人员，费用审核人员，物料采购人员也这么干，必然在工程验收上就会放松，各项费用审核就把关不严，采购的物资质量应该很差。因此，廉洁教育必须属于常态化，对于各环节要随机抽查，例如超长装机补贴，工程质量抽检，工具使用质量回访等等，这样才能保证费用落到实处，廉洁教育也有效果。</w:t>
      </w:r>
    </w:p>
    <w:p>
      <w:pPr>
        <w:ind w:left="0" w:right="0" w:firstLine="560"/>
        <w:spacing w:before="450" w:after="450" w:line="312" w:lineRule="auto"/>
      </w:pPr>
      <w:r>
        <w:rPr>
          <w:rFonts w:ascii="宋体" w:hAnsi="宋体" w:eastAsia="宋体" w:cs="宋体"/>
          <w:color w:val="000"/>
          <w:sz w:val="28"/>
          <w:szCs w:val="28"/>
        </w:rPr>
        <w:t xml:space="preserve">二.廉洁自律不仅是思想重视，也是一种责任要求</w:t>
      </w:r>
    </w:p>
    <w:p>
      <w:pPr>
        <w:ind w:left="0" w:right="0" w:firstLine="560"/>
        <w:spacing w:before="450" w:after="450" w:line="312" w:lineRule="auto"/>
      </w:pPr>
      <w:r>
        <w:rPr>
          <w:rFonts w:ascii="宋体" w:hAnsi="宋体" w:eastAsia="宋体" w:cs="宋体"/>
          <w:color w:val="000"/>
          <w:sz w:val="28"/>
          <w:szCs w:val="28"/>
        </w:rPr>
        <w:t xml:space="preserve">党中央出台的八项规定是党员的规矩，党纪党规是党员行为的一种约束与惩罚准则。是要求每位党员的必须遵守的政治纪律。</w:t>
      </w:r>
    </w:p>
    <w:p>
      <w:pPr>
        <w:ind w:left="0" w:right="0" w:firstLine="560"/>
        <w:spacing w:before="450" w:after="450" w:line="312" w:lineRule="auto"/>
      </w:pPr>
      <w:r>
        <w:rPr>
          <w:rFonts w:ascii="宋体" w:hAnsi="宋体" w:eastAsia="宋体" w:cs="宋体"/>
          <w:color w:val="000"/>
          <w:sz w:val="28"/>
          <w:szCs w:val="28"/>
        </w:rPr>
        <w:t xml:space="preserve">我本人做为一名党员，又是党支部书记，必须带头遵守，同时要加强身边关键岗位的人员进行廉洁教育，利用3+3谈话机制，强调员工爱岗敬业，必须按照分公司相关规定做事；必须按分公司党委书记制定的八字方针加强内部基础管理。对于各项装维成本的使用必须严格把关，规范使用；在员工的绩效考核，在奖励分配上等方面，必须发扬民主，听取意见，千万不能谋私，千万不能利用政策漏洞赚取相关补贴。</w:t>
      </w:r>
    </w:p>
    <w:p>
      <w:pPr>
        <w:ind w:left="0" w:right="0" w:firstLine="560"/>
        <w:spacing w:before="450" w:after="450" w:line="312" w:lineRule="auto"/>
      </w:pPr>
      <w:r>
        <w:rPr>
          <w:rFonts w:ascii="宋体" w:hAnsi="宋体" w:eastAsia="宋体" w:cs="宋体"/>
          <w:color w:val="000"/>
          <w:sz w:val="28"/>
          <w:szCs w:val="28"/>
        </w:rPr>
        <w:t xml:space="preserve">三.廉洁来自自律，自律来自防患未然</w:t>
      </w:r>
    </w:p>
    <w:p>
      <w:pPr>
        <w:ind w:left="0" w:right="0" w:firstLine="560"/>
        <w:spacing w:before="450" w:after="450" w:line="312" w:lineRule="auto"/>
      </w:pPr>
      <w:r>
        <w:rPr>
          <w:rFonts w:ascii="宋体" w:hAnsi="宋体" w:eastAsia="宋体" w:cs="宋体"/>
          <w:color w:val="000"/>
          <w:sz w:val="28"/>
          <w:szCs w:val="28"/>
        </w:rPr>
        <w:t xml:space="preserve">党员干部要始终自觉筑牢廉洁自律作为一种思想境界来提升，要树立正确的人生价值观，人生观，权利观。特别面对各种诱惑，必须保持清醒的头脑，时刻警钟长鸣。要多跟身边的人员，进行思想交流，对多我们的合作伙伴也进行廉洁教育，杜绝他们利用我们干违反规定的事情，同时要求主动员工的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关于观看《榜样5》观后感范本二</w:t>
      </w:r>
    </w:p>
    <w:p>
      <w:pPr>
        <w:ind w:left="0" w:right="0" w:firstLine="560"/>
        <w:spacing w:before="450" w:after="450" w:line="312" w:lineRule="auto"/>
      </w:pPr>
      <w:r>
        <w:rPr>
          <w:rFonts w:ascii="宋体" w:hAnsi="宋体" w:eastAsia="宋体" w:cs="宋体"/>
          <w:color w:val="000"/>
          <w:sz w:val="28"/>
          <w:szCs w:val="28"/>
        </w:rPr>
        <w:t xml:space="preserve">观看警示教育心得体会</w:t>
      </w:r>
    </w:p>
    <w:p>
      <w:pPr>
        <w:ind w:left="0" w:right="0" w:firstLine="560"/>
        <w:spacing w:before="450" w:after="450" w:line="312" w:lineRule="auto"/>
      </w:pPr>
      <w:r>
        <w:rPr>
          <w:rFonts w:ascii="宋体" w:hAnsi="宋体" w:eastAsia="宋体" w:cs="宋体"/>
          <w:color w:val="000"/>
          <w:sz w:val="28"/>
          <w:szCs w:val="28"/>
        </w:rPr>
        <w:t xml:space="preserve">3月18日下午2点，办公室党支部全体党员在后一楼观看警示教育片。看完此片，我深受教育和启示。认识到在市场经济大潮的今天，在领导、党员干部中深入开展反腐倡廉警示教育非常必要，对于广大党员干部，特别是高级领导干部廉洁从政，严守党纪国法，推动党风廉政建设和反腐斗争，都具有重要的意义。</w:t>
      </w:r>
    </w:p>
    <w:p>
      <w:pPr>
        <w:ind w:left="0" w:right="0" w:firstLine="560"/>
        <w:spacing w:before="450" w:after="450" w:line="312" w:lineRule="auto"/>
      </w:pPr>
      <w:r>
        <w:rPr>
          <w:rFonts w:ascii="宋体" w:hAnsi="宋体" w:eastAsia="宋体" w:cs="宋体"/>
          <w:color w:val="000"/>
          <w:sz w:val="28"/>
          <w:szCs w:val="28"/>
        </w:rPr>
        <w:t xml:space="preserve">通过观看警示教育片，对于腐败分子的种种行为，自己真正在思想上受到了震撼和教育。看着这些人，哪一个过去不是热血方刚、踌躇满志、以人民幸福为己任的同志，而今天却成为阶下囚。这些反面典型人物腐化堕落的根本原因在于：</w:t>
      </w:r>
    </w:p>
    <w:p>
      <w:pPr>
        <w:ind w:left="0" w:right="0" w:firstLine="560"/>
        <w:spacing w:before="450" w:after="450" w:line="312" w:lineRule="auto"/>
      </w:pPr>
      <w:r>
        <w:rPr>
          <w:rFonts w:ascii="宋体" w:hAnsi="宋体" w:eastAsia="宋体" w:cs="宋体"/>
          <w:color w:val="000"/>
          <w:sz w:val="28"/>
          <w:szCs w:val="28"/>
        </w:rPr>
        <w:t xml:space="preserve">疏于锤炼党性。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醉于权力至上。党员领导干部把人民赋予的权力作为自己谋取私利的工具，在危害党的事业的同时，自己也必将遭到“身囚”之苦。权力是一把双刃剑，如果能正确的行使就能为人民办实事、谋利益，反之就会成为以权谋私的魔杖。</w:t>
      </w:r>
    </w:p>
    <w:p>
      <w:pPr>
        <w:ind w:left="0" w:right="0" w:firstLine="560"/>
        <w:spacing w:before="450" w:after="450" w:line="312" w:lineRule="auto"/>
      </w:pPr>
      <w:r>
        <w:rPr>
          <w:rFonts w:ascii="宋体" w:hAnsi="宋体" w:eastAsia="宋体" w:cs="宋体"/>
          <w:color w:val="000"/>
          <w:sz w:val="28"/>
          <w:szCs w:val="28"/>
        </w:rPr>
        <w:t xml:space="preserve">从领导到囚犯往往是一步之差、一步之遥，要保持对党性的不断锤炼，才能在关键决策时选择正确的方向，才能保持一颗为民服务的初心。同时，对于党的事业和人民的事业要保持应有的谨慎和崇敬，对于党和人民赋予的权力要正视其目的----为人民谋福利，为国家谋复兴。</w:t>
      </w:r>
    </w:p>
    <w:p>
      <w:pPr>
        <w:ind w:left="0" w:right="0" w:firstLine="560"/>
        <w:spacing w:before="450" w:after="450" w:line="312" w:lineRule="auto"/>
      </w:pPr>
      <w:r>
        <w:rPr>
          <w:rFonts w:ascii="宋体" w:hAnsi="宋体" w:eastAsia="宋体" w:cs="宋体"/>
          <w:color w:val="000"/>
          <w:sz w:val="28"/>
          <w:szCs w:val="28"/>
        </w:rPr>
        <w:t xml:space="preserve">作为一名党员，要提高拒腐防变能力，必须自觉改造自己，逐步树立正确的世界观、人生观、价值观。在世界观方面，要有坚定的共产主义理想信念，明确作为社会公民、工作和家庭成员三个基本定位;在人生观方面，要有坚定的人生目标和追求。自觉警醒自己，在权、钱、色方面不伸手，不纵欲，不侥幸，时时把自己置身于监督之中，想到“手莫伸，伸手必被捉，党和人民在监督。自觉充实自己，有正确的追求，健康的心态和实在的寄托。善于学习，不让头脑空虚，时时保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己。</w:t>
      </w:r>
    </w:p>
    <w:p>
      <w:pPr>
        <w:ind w:left="0" w:right="0" w:firstLine="560"/>
        <w:spacing w:before="450" w:after="450" w:line="312" w:lineRule="auto"/>
      </w:pPr>
      <w:r>
        <w:rPr>
          <w:rFonts w:ascii="宋体" w:hAnsi="宋体" w:eastAsia="宋体" w:cs="宋体"/>
          <w:color w:val="000"/>
          <w:sz w:val="28"/>
          <w:szCs w:val="28"/>
        </w:rPr>
        <w:t xml:space="preserve">​观看警示教育专题片心得体会</w:t>
      </w:r>
    </w:p>
    <w:p>
      <w:pPr>
        <w:ind w:left="0" w:right="0" w:firstLine="560"/>
        <w:spacing w:before="450" w:after="450" w:line="312" w:lineRule="auto"/>
      </w:pPr>
      <w:r>
        <w:rPr>
          <w:rFonts w:ascii="宋体" w:hAnsi="宋体" w:eastAsia="宋体" w:cs="宋体"/>
          <w:color w:val="000"/>
          <w:sz w:val="28"/>
          <w:szCs w:val="28"/>
        </w:rPr>
        <w:t xml:space="preserve">观看《教育警示片》心得体会</w:t>
      </w:r>
    </w:p>
    <w:p>
      <w:pPr>
        <w:ind w:left="0" w:right="0" w:firstLine="560"/>
        <w:spacing w:before="450" w:after="450" w:line="312" w:lineRule="auto"/>
      </w:pPr>
      <w:r>
        <w:rPr>
          <w:rFonts w:ascii="宋体" w:hAnsi="宋体" w:eastAsia="宋体" w:cs="宋体"/>
          <w:color w:val="000"/>
          <w:sz w:val="28"/>
          <w:szCs w:val="28"/>
        </w:rPr>
        <w:t xml:space="preserve">观看安全警示教育心得体会（推荐7篇）</w:t>
      </w:r>
    </w:p>
    <w:p>
      <w:pPr>
        <w:ind w:left="0" w:right="0" w:firstLine="560"/>
        <w:spacing w:before="450" w:after="450" w:line="312" w:lineRule="auto"/>
      </w:pPr>
      <w:r>
        <w:rPr>
          <w:rFonts w:ascii="宋体" w:hAnsi="宋体" w:eastAsia="宋体" w:cs="宋体"/>
          <w:color w:val="000"/>
          <w:sz w:val="28"/>
          <w:szCs w:val="28"/>
        </w:rPr>
        <w:t xml:space="preserve">观看《警醒》警示教育活动心得体会—范文</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关于观看《榜样5》观后感范本三</w:t>
      </w:r>
    </w:p>
    <w:p>
      <w:pPr>
        <w:ind w:left="0" w:right="0" w:firstLine="560"/>
        <w:spacing w:before="450" w:after="450" w:line="312" w:lineRule="auto"/>
      </w:pPr>
      <w:r>
        <w:rPr>
          <w:rFonts w:ascii="宋体" w:hAnsi="宋体" w:eastAsia="宋体" w:cs="宋体"/>
          <w:color w:val="000"/>
          <w:sz w:val="28"/>
          <w:szCs w:val="28"/>
        </w:rPr>
        <w:t xml:space="preserve">我们支行在八月份组织全体员工学习了银行案件警示教育学习，其中还观看了一些案例录橡，真象书的名字一样“代价”实在太大了，农行的代价，员工的代价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录像收集了近几年来全行发生的几个重大典型案例，通过讲述分析具体的事例，详尽地描写了案件的经过，深刻地剖析了案件的成因，同时也揭示出那些曾经同我们一起并肩工作的同志是怎样走上犯罪道路的。我觉得这样的学习非常及时，有很强的真实性，对我们全行员工有很强的警示作用。 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反思这些案件,原因是多方面的。既有内部原因,又有外部原因;既有主观原因,又有客观原因;既有对基层领导人监管不力的问题,又有业务管理工作基础薄弱的问题。</w:t>
      </w:r>
    </w:p>
    <w:p>
      <w:pPr>
        <w:ind w:left="0" w:right="0" w:firstLine="560"/>
        <w:spacing w:before="450" w:after="450" w:line="312" w:lineRule="auto"/>
      </w:pPr>
      <w:r>
        <w:rPr>
          <w:rFonts w:ascii="宋体" w:hAnsi="宋体" w:eastAsia="宋体" w:cs="宋体"/>
          <w:color w:val="000"/>
          <w:sz w:val="28"/>
          <w:szCs w:val="28"/>
        </w:rPr>
        <w:t xml:space="preserve">“十案十违章”。有章不循,违章操作,是发生案件的最主要原因。从案件中暴露出的问题看,许多案件中支行规章制度形同虚设。内控管理比较混乱,相互制约关系被破坏,导致在业务操作过程中有章不循,违章操作的问题严重.由于该行帐户管理制度执行不严,印章和操作员密码管理不善,重要空白凭证管理混乱,支付结算制度落实不到位,致使员工参与诈骗,挪用银行资金得逞。说明有相当一部分员工责任意识,风险防范意识,法律意识淡薄,缺乏自我保护意识,简单听信,盲目服从,互不设防,不能严格执行规章制度,在客观上为犯罪分子提供了机会。</w:t>
      </w:r>
    </w:p>
    <w:p>
      <w:pPr>
        <w:ind w:left="0" w:right="0" w:firstLine="560"/>
        <w:spacing w:before="450" w:after="450" w:line="312" w:lineRule="auto"/>
      </w:pPr>
      <w:r>
        <w:rPr>
          <w:rFonts w:ascii="宋体" w:hAnsi="宋体" w:eastAsia="宋体" w:cs="宋体"/>
          <w:color w:val="000"/>
          <w:sz w:val="28"/>
          <w:szCs w:val="28"/>
        </w:rPr>
        <w:t xml:space="preserve">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无缝的蛋”。不法分子虽然功于心计，惊心谋划，蓄意欺骗。从内部看，是银行在经营管理上存在着许多漏洞，有章不循，违章操作，给犯罪分子以可乘之机，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宋体" w:hAnsi="宋体" w:eastAsia="宋体" w:cs="宋体"/>
          <w:color w:val="000"/>
          <w:sz w:val="28"/>
          <w:szCs w:val="28"/>
        </w:rPr>
        <w:t xml:space="preserve">这些真实案例都是血的教训，也是强烈的警示，我一定要引以为戒，从思想上认识到，从行为上执行到。</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关于观看《榜样5》观后感范本四</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关于观看《榜样5》观后感范本五</w:t>
      </w:r>
    </w:p>
    <w:p>
      <w:pPr>
        <w:ind w:left="0" w:right="0" w:firstLine="560"/>
        <w:spacing w:before="450" w:after="450" w:line="312" w:lineRule="auto"/>
      </w:pPr>
      <w:r>
        <w:rPr>
          <w:rFonts w:ascii="宋体" w:hAnsi="宋体" w:eastAsia="宋体" w:cs="宋体"/>
          <w:color w:val="000"/>
          <w:sz w:val="28"/>
          <w:szCs w:val="28"/>
        </w:rPr>
        <w:t xml:space="preserve">近日，观看了警示教育片《扭曲的人生》，使自己真正在思想上受到了震憾和教育。看着这些人，哪一个过去不是热血方刚、踌躇满志，而今天却成为阶下囚，这就是因为他们在这改革开放深入进行的重要时期，也是社会转型阶段，没有时刻进行理想信念的修养，加强作风建设，导致理想信念动摇，丧失党性原则，宗旨观念淡薄，把权力当成谋取私利的资本，拜金主义、享乐主义占据头脑，价值观发生偏离，堕落为犯罪分子。观看结束后，结合自身工作实际，下面谈谈自己的看法和观点。</w:t>
      </w:r>
    </w:p>
    <w:p>
      <w:pPr>
        <w:ind w:left="0" w:right="0" w:firstLine="560"/>
        <w:spacing w:before="450" w:after="450" w:line="312" w:lineRule="auto"/>
      </w:pPr>
      <w:r>
        <w:rPr>
          <w:rFonts w:ascii="宋体" w:hAnsi="宋体" w:eastAsia="宋体" w:cs="宋体"/>
          <w:color w:val="000"/>
          <w:sz w:val="28"/>
          <w:szCs w:val="28"/>
        </w:rPr>
        <w:t xml:space="preserve">纵观这些反面典型，李真又是典型之典型。李真一案发人深省，他胆大妄为，“官德”败坏，“精通”权术，且贪婪成性。那么，在他强取豪夺完成由腐而败的进程中，为什么会一路畅通，在短短的几年里，他由一个秘书一步步的坐上了省国税局局长的宝座，那时他还不到35岁，而且还是双料后备干部，这些不能不引起我们的深思。究其根源有如下两点：</w:t>
      </w:r>
    </w:p>
    <w:p>
      <w:pPr>
        <w:ind w:left="0" w:right="0" w:firstLine="560"/>
        <w:spacing w:before="450" w:after="450" w:line="312" w:lineRule="auto"/>
      </w:pPr>
      <w:r>
        <w:rPr>
          <w:rFonts w:ascii="宋体" w:hAnsi="宋体" w:eastAsia="宋体" w:cs="宋体"/>
          <w:color w:val="000"/>
          <w:sz w:val="28"/>
          <w:szCs w:val="28"/>
        </w:rPr>
        <w:t xml:space="preserve">一、观念错误，权力异化，把党和人民赋予权利当作自己的东西。贪婪成性，手中的权力就是他们敛财的法宝。那么权力的本质是什么?权力因何而生，又应为谁而用?权力何以异化，在他的背后我们应看到些什么?宪法中是这样定义的：中华人民共和国的一切权力属于人民。但是他中的权力却蜕变为祸国殃民、实现个人私欲的工具;为了自己的利益，置国家利益不顾，中饱私囊。职务犯罪有一共同点，法制观念淡薄，特权思想严重是其共性。而不正常乃至畸形的心理状态无疑是他们堕落的“源动力”。短短几年收受贿赂的根源，就是人生观的迷失和价值观的倾斜。当一个人认为人生的目的和意义就是追求享乐，把对权力的追逐和对金钱的挥霍当作目标时，就会借权力牟私，借权力生财，成为权力的寄生虫。人格的失衡和品德的低下，助长了其贪婪自私，以至恶招损术层出不穷，搜刮民脂民膏，坑害国家，无所不用其极。</w:t>
      </w:r>
    </w:p>
    <w:p>
      <w:pPr>
        <w:ind w:left="0" w:right="0" w:firstLine="560"/>
        <w:spacing w:before="450" w:after="450" w:line="312" w:lineRule="auto"/>
      </w:pPr>
      <w:r>
        <w:rPr>
          <w:rFonts w:ascii="宋体" w:hAnsi="宋体" w:eastAsia="宋体" w:cs="宋体"/>
          <w:color w:val="000"/>
          <w:sz w:val="28"/>
          <w:szCs w:val="28"/>
        </w:rPr>
        <w:t xml:space="preserve">二、缺乏监督机制、民主建设形同虚设，出现利用手中职权为所欲为。这十几年正是我国改革开放深入进行的重要时期，。新旧体制转轨，两种体制并存。体制上漏洞为他们的犯罪提供了空间和土壤，市场经济的负面效应，促使一部分公职人员对自己手中的权力产生了错误认识。从制度层面看，我们的一些制度缺失，或者虽然存在但是形同虚设，也是他们犯罪的重要原因。从法制层面来看，“绝对的权力导致绝对的腐败”。在职务犯罪中玩弄权术，一些其它干部在恶权面前的是无奈和妥协。从深层次看，是社会法律意识的缺失和法律的不完善。因为前者的缺失使人们不懂得、不善于用法律来保护自己，唯有妥协;制度的缺失，对霸权的滋生横行无能为力，为权钱交易留下空隙。社会法律意识的提高是防腐拒败的基础，务必长抓不懈;现有的法律规范更多的是关注和惩罚已然的职务犯罪，对职务犯罪的预防性立法远远不够。立法的欠缺和法律监督权限设置上的结构性缺陷，也给现阶段预防职务犯罪的司法实践带来了困惑。</w:t>
      </w:r>
    </w:p>
    <w:p>
      <w:pPr>
        <w:ind w:left="0" w:right="0" w:firstLine="560"/>
        <w:spacing w:before="450" w:after="450" w:line="312" w:lineRule="auto"/>
      </w:pPr>
      <w:r>
        <w:rPr>
          <w:rFonts w:ascii="宋体" w:hAnsi="宋体" w:eastAsia="宋体" w:cs="宋体"/>
          <w:color w:val="000"/>
          <w:sz w:val="28"/>
          <w:szCs w:val="28"/>
        </w:rPr>
        <w:t xml:space="preserve">针对上述问题，我们认为要防止腐败，需作到以下几方面：</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共产党员，要严格执行中央上下的各项规定，做到警钟长鸣。要廉洁从政，全心全意为人民服务。为政之德，首当“清廉”，要做到一身正气，两袖清风，短时间可能很容易，长时间就要不断自我提醒，自我反省，自我激励，需要做到警钟长鸣。只有不断完善和提高自己，才能确保高质量地完成好党交给的工作任务，才能更好地保证自身的廉洁清正。因此自己将坚持经常性的深入学习和钻研，进一步提高自身的政策水平和理论水平。深入理解“三个代表”理论精髓，用“三个代表”思想武装头脑、指导言行;在学习中，将理论与实际相结合，将反面案例与正面教育相结合，注重学习效果，提高自身的思想觉悟和道德水准。同时，自己要按照党的要求，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加强学习，保持良好工作作风和生活作风。学习是基础，定期有组织或自觉的加强从政道德学习、党的优良传统和作风、党纪条规和国家法律法规学习，是每个要求进步的党员所应该做到的。作为一名共产党员，只有定期进行政治学习，自己的思想才能得到进步，但这种学习不能只是走过场，不能空喊口号，而是要静下心来认真学习，认真研读，而要自觉自愿的落实到自己的平时工作当中去，在日常生活中，保持良好的生活作风。我们身边的很多例子告诉我们，很多人的堕落，不是他们没有参加政治学习，他们不知道小恩小惠的危害性，而是他们没有认真研读，没有往心里去，没有从思想上根本抵制腐败，而是在生活中迷恋声色犬马，追求低级趣味，没有良好的工作作风和生活作风，在不知不觉当中被金钱所俘虏，从而悔恨终身，害了自己，连累了家人。</w:t>
      </w:r>
    </w:p>
    <w:p>
      <w:pPr>
        <w:ind w:left="0" w:right="0" w:firstLine="560"/>
        <w:spacing w:before="450" w:after="450" w:line="312" w:lineRule="auto"/>
      </w:pPr>
      <w:r>
        <w:rPr>
          <w:rFonts w:ascii="宋体" w:hAnsi="宋体" w:eastAsia="宋体" w:cs="宋体"/>
          <w:color w:val="000"/>
          <w:sz w:val="28"/>
          <w:szCs w:val="28"/>
        </w:rPr>
        <w:t xml:space="preserve">四是始终坚持执行党的各项廉政建设规章制度。这些腐败份子的下场警示我们：在社会主义中国，法律面前没有特殊公民，党纪面前没有特殊党员。一个党员干部，不管地位多高，权力多大，只要违法乱纪，终究逃不脱党纪国法的严厉制裁，以身试法者必亡。通过警示教育，我深刻地认识到反腐倡廉的任务艰巨性，认识到建立教育、制度、监督并重的惩处和预防腐败体系的紧迫性。因此，作为党员，必须积极维护党纪国法的严肃性，既用宪法和法律约束自己，也用党章和党的纪律规范自己，以实际行动带动党风和社会风气的进一步好转。特别要严格遵守廉洁自律的有关规定，耐得住清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五是廉洁自律，踏实工作。作为一参加工仅有五年的我来说，虽然没有什么权力，贪污受贿的机率不大，土壤和条件都不具备，但作为一名共产党员，应该时刻保持党员的先进性，廉洁自律。以优秀共产党员的标准严格要求自己，不贪图小便宜，在思想上要求进步，反对贪图享受，树立正确的人身观和事业观，牢记为人民服务的宗旨，体现出对事业的吃苦精神，献身精神，通过自己在政治和业务技术方面的提高，踏踏实实工作，始终发挥党员的先锋模范作用，以求真务实的精神，与时俱进的思想观念，为增强党的执政地位，做出自己应有的贡献!</w:t>
      </w:r>
    </w:p>
    <w:p>
      <w:pPr>
        <w:ind w:left="0" w:right="0" w:firstLine="560"/>
        <w:spacing w:before="450" w:after="450" w:line="312" w:lineRule="auto"/>
      </w:pPr>
      <w:r>
        <w:rPr>
          <w:rFonts w:ascii="宋体" w:hAnsi="宋体" w:eastAsia="宋体" w:cs="宋体"/>
          <w:color w:val="000"/>
          <w:sz w:val="28"/>
          <w:szCs w:val="28"/>
        </w:rPr>
        <w:t xml:space="preserve">因此，我们要从这一系列案件中吸取教训，做到举一反三，警钟长鸣，牢记党的宗旨，做好本职工作，恪尽职守，全心全意为人民服务。党的光辉形象靠党员的共同努力来增彩，党的利益需要我们大家来共同维护。我将以此警示自己，警钟长鸣，牢牢树立执政为民、廉政为民的思想观念，做到常思贪欲之祸，常除非分之想，常修为官为德，常漠公仆本色，真正做到上不负党，下不负民，为连云港市经济腾飞、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关于观看《榜样5》观后感范本六</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关于观看《榜样5》观后感范本七</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关于观看《榜样5》观后感范本八</w:t>
      </w:r>
    </w:p>
    <w:p>
      <w:pPr>
        <w:ind w:left="0" w:right="0" w:firstLine="560"/>
        <w:spacing w:before="450" w:after="450" w:line="312" w:lineRule="auto"/>
      </w:pPr>
      <w:r>
        <w:rPr>
          <w:rFonts w:ascii="宋体" w:hAnsi="宋体" w:eastAsia="宋体" w:cs="宋体"/>
          <w:color w:val="000"/>
          <w:sz w:val="28"/>
          <w:szCs w:val="28"/>
        </w:rPr>
        <w:t xml:space="preserve">通过观看《叩问初心》专题，展示了为理想而奋斗的自信与坚定，为我们党和祖国迈进新时代、开启新征程、续写新篇章提供了行动指南。其中留下最深刻印象的就是“不忘初心，牢记使命”这八个字。作为一名人民教师，不忘初心，就是要树立核心意识，牢记使命做合格人民教师。如何做人民满意的合格人民教师?</w:t>
      </w:r>
    </w:p>
    <w:p>
      <w:pPr>
        <w:ind w:left="0" w:right="0" w:firstLine="560"/>
        <w:spacing w:before="450" w:after="450" w:line="312" w:lineRule="auto"/>
      </w:pPr>
      <w:r>
        <w:rPr>
          <w:rFonts w:ascii="宋体" w:hAnsi="宋体" w:eastAsia="宋体" w:cs="宋体"/>
          <w:color w:val="000"/>
          <w:sz w:val="28"/>
          <w:szCs w:val="28"/>
        </w:rPr>
        <w:t xml:space="preserve">一是筑师者之念。教师要牢固树立中国特色社会主义理想信念，自觉肩负起国家使命和社会责任，自觉做中国特色社会主义共同理想和中华民族伟大复兴中国梦的积极传播者，帮助学生筑梦、追梦、圆梦，用自己的学识、阅历、经验点燃学生对真善美的向往，身体力行把社会主义核心价值观融入到日常的教育、教学、管理及与学生的交往中，以自己的点滴行为潜移默化影响和激励每一个学生。</w:t>
      </w:r>
    </w:p>
    <w:p>
      <w:pPr>
        <w:ind w:left="0" w:right="0" w:firstLine="560"/>
        <w:spacing w:before="450" w:after="450" w:line="312" w:lineRule="auto"/>
      </w:pPr>
      <w:r>
        <w:rPr>
          <w:rFonts w:ascii="宋体" w:hAnsi="宋体" w:eastAsia="宋体" w:cs="宋体"/>
          <w:color w:val="000"/>
          <w:sz w:val="28"/>
          <w:szCs w:val="28"/>
        </w:rPr>
        <w:t xml:space="preserve">二是修师者之德。在修身做人上要有更高的标准和要求，有更高的觉悟和境界，加强自身修养，锻造过硬的思想品格，展现好老师的人格力量。作为青年教师，要坚守住人类灵魂工程师的职业操守，自觉恪守“学为人师、行为世范”的为师之道，不仅要注重教书，更要注重育人，不仅要注重言传，更要注重身教，以德施教、以德立身。</w:t>
      </w:r>
    </w:p>
    <w:p>
      <w:pPr>
        <w:ind w:left="0" w:right="0" w:firstLine="560"/>
        <w:spacing w:before="450" w:after="450" w:line="312" w:lineRule="auto"/>
      </w:pPr>
      <w:r>
        <w:rPr>
          <w:rFonts w:ascii="宋体" w:hAnsi="宋体" w:eastAsia="宋体" w:cs="宋体"/>
          <w:color w:val="000"/>
          <w:sz w:val="28"/>
          <w:szCs w:val="28"/>
        </w:rPr>
        <w:t xml:space="preserve">三是怀师者之爱。作为一名教师要时刻铭记习近平***的要求，牢记“爱是教育的灵魂，没有爱就没有教育。有爱才有责任，爱教育、爱学生是每一个教师应尽的义务”这一谆谆教诲。</w:t>
      </w:r>
    </w:p>
    <w:p>
      <w:pPr>
        <w:ind w:left="0" w:right="0" w:firstLine="560"/>
        <w:spacing w:before="450" w:after="450" w:line="312" w:lineRule="auto"/>
      </w:pPr>
      <w:r>
        <w:rPr>
          <w:rFonts w:ascii="宋体" w:hAnsi="宋体" w:eastAsia="宋体" w:cs="宋体"/>
          <w:color w:val="000"/>
          <w:sz w:val="28"/>
          <w:szCs w:val="28"/>
        </w:rPr>
        <w:t xml:space="preserve">四是铸师者之能。作为一名青年教师要不断夯实自己扎实的知识功底，锻炼过硬的教学能力，养成勤勉的教学态度，学会科学的教学方法。“三尺讲台育桃李、一支粉笔写春秋”，牢记“教书育人”的使命担当，唯有努力，唯有奋斗，唯有时刻以先辈为榜样，唯有担起立德树人的伟大使命，以四有好教师的标准严格要求自己，永不停息。</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政治要求。引导激励让干部主动作为。将“不安于现状”“不甘于平庸”的人才引入到党员干部队伍中，必将激活干事创业的一池春水。优化培养让干部积极作为。要对敢于担当的干部委以重任，让更多破题改革的中坚力量唱主角、挑大梁。容错纠错让干部大胆作为。营造一个宽松、宽容、和谐的干事创业环境，必将形成头雁先飞领飞、群雁跟飞齐飞的壮丽景观。</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把新担当作为一种自觉，是新时代的历史要求。进行伟大斗争唯有担当。建设伟大工程理应担当。推进伟大事业呼唤担当。我们要增强时不我待、只争朝夕、勇立潮头的历史担当，做新时代奋斗中的担当者。</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责任要求。有责是自觉担当的思想要求。党员干部必须强化使命意识，始终恪尽职守，不断增强敢于担当、勇于负责的工作魄力，始终保持创新谋发展的工作状态。负责是自觉担当的能力要求。党员干部要在干事创业中，生发实干的正能量，做新时代的实干家。尽责是自觉担当的提标要求。我们要勇立时代潮头，勇于改革创新，勇挑时代重担，提升自觉担当的新境界。</w:t>
      </w:r>
    </w:p>
    <w:p>
      <w:pPr>
        <w:ind w:left="0" w:right="0" w:firstLine="560"/>
        <w:spacing w:before="450" w:after="450" w:line="312" w:lineRule="auto"/>
      </w:pPr>
      <w:r>
        <w:rPr>
          <w:rFonts w:ascii="宋体" w:hAnsi="宋体" w:eastAsia="宋体" w:cs="宋体"/>
          <w:color w:val="000"/>
          <w:sz w:val="28"/>
          <w:szCs w:val="28"/>
        </w:rPr>
        <w:t xml:space="preserve">观看《叩问初心》心得体会3[_TAG_h2]关于观看《榜样5》观后感范本九</w:t>
      </w:r>
    </w:p>
    <w:p>
      <w:pPr>
        <w:ind w:left="0" w:right="0" w:firstLine="560"/>
        <w:spacing w:before="450" w:after="450" w:line="312" w:lineRule="auto"/>
      </w:pPr>
      <w:r>
        <w:rPr>
          <w:rFonts w:ascii="宋体" w:hAnsi="宋体" w:eastAsia="宋体" w:cs="宋体"/>
          <w:color w:val="000"/>
          <w:sz w:val="28"/>
          <w:szCs w:val="28"/>
        </w:rPr>
        <w:t xml:space="preserve">节目中老英雄张富清的淡泊名利、李连成的“吃亏学”、黄文秀定格的青春、唐真亚20年的水上邮路、嫦娥4号航天人等一批优秀共产党员和先进基层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70年前，理想信念之火熊熊燃烧的共产党人，克服了千难万险，取得了一个又一个伟大胜利，缔造了新中国;在中华民族伟大复兴的新征程上，需要共产党人涵养“人民功臣”张富清式的时代初心。</w:t>
      </w:r>
    </w:p>
    <w:p>
      <w:pPr>
        <w:ind w:left="0" w:right="0" w:firstLine="560"/>
        <w:spacing w:before="450" w:after="450" w:line="312" w:lineRule="auto"/>
      </w:pPr>
      <w:r>
        <w:rPr>
          <w:rFonts w:ascii="宋体" w:hAnsi="宋体" w:eastAsia="宋体" w:cs="宋体"/>
          <w:color w:val="000"/>
          <w:sz w:val="28"/>
          <w:szCs w:val="28"/>
        </w:rPr>
        <w:t xml:space="preserve">涵养“人民功臣”张富清式的“忠贞之心”</w:t>
      </w:r>
    </w:p>
    <w:p>
      <w:pPr>
        <w:ind w:left="0" w:right="0" w:firstLine="560"/>
        <w:spacing w:before="450" w:after="450" w:line="312" w:lineRule="auto"/>
      </w:pPr>
      <w:r>
        <w:rPr>
          <w:rFonts w:ascii="宋体" w:hAnsi="宋体" w:eastAsia="宋体" w:cs="宋体"/>
          <w:color w:val="000"/>
          <w:sz w:val="28"/>
          <w:szCs w:val="28"/>
        </w:rPr>
        <w:t xml:space="preserve">在张富清老人眼里，在战场上，共产党员应做到“党指到哪儿，就打到哪儿”，敢于冲锋在前、敢于牺牲生命，那是对党“绝对忠诚”。</w:t>
      </w:r>
    </w:p>
    <w:p>
      <w:pPr>
        <w:ind w:left="0" w:right="0" w:firstLine="560"/>
        <w:spacing w:before="450" w:after="450" w:line="312" w:lineRule="auto"/>
      </w:pPr>
      <w:r>
        <w:rPr>
          <w:rFonts w:ascii="宋体" w:hAnsi="宋体" w:eastAsia="宋体" w:cs="宋体"/>
          <w:color w:val="000"/>
          <w:sz w:val="28"/>
          <w:szCs w:val="28"/>
        </w:rPr>
        <w:t xml:space="preserve">在祖国建设时期，共产党员应做到“党让我去哪就去哪，哪里最艰苦就去哪儿”，不讲条件、不计得失，那是对党“绝对忠诚”。</w:t>
      </w:r>
    </w:p>
    <w:p>
      <w:pPr>
        <w:ind w:left="0" w:right="0" w:firstLine="560"/>
        <w:spacing w:before="450" w:after="450" w:line="312" w:lineRule="auto"/>
      </w:pPr>
      <w:r>
        <w:rPr>
          <w:rFonts w:ascii="宋体" w:hAnsi="宋体" w:eastAsia="宋体" w:cs="宋体"/>
          <w:color w:val="000"/>
          <w:sz w:val="28"/>
          <w:szCs w:val="28"/>
        </w:rPr>
        <w:t xml:space="preserve">即便是95岁了，张富清老人忠诚依旧如初，心系党的工作。</w:t>
      </w:r>
    </w:p>
    <w:p>
      <w:pPr>
        <w:ind w:left="0" w:right="0" w:firstLine="560"/>
        <w:spacing w:before="450" w:after="450" w:line="312" w:lineRule="auto"/>
      </w:pPr>
      <w:r>
        <w:rPr>
          <w:rFonts w:ascii="宋体" w:hAnsi="宋体" w:eastAsia="宋体" w:cs="宋体"/>
          <w:color w:val="000"/>
          <w:sz w:val="28"/>
          <w:szCs w:val="28"/>
        </w:rPr>
        <w:t xml:space="preserve">正是这种视死如归、不惧牺牲的信仰，诠释了一名共产党员永葆对党和人民的忠贞之心，这就是新时代共产党人应当坚守的精神高地。</w:t>
      </w:r>
    </w:p>
    <w:p>
      <w:pPr>
        <w:ind w:left="0" w:right="0" w:firstLine="560"/>
        <w:spacing w:before="450" w:after="450" w:line="312" w:lineRule="auto"/>
      </w:pPr>
      <w:r>
        <w:rPr>
          <w:rFonts w:ascii="宋体" w:hAnsi="宋体" w:eastAsia="宋体" w:cs="宋体"/>
          <w:color w:val="000"/>
          <w:sz w:val="28"/>
          <w:szCs w:val="28"/>
        </w:rPr>
        <w:t xml:space="preserve">涵养“人民功臣”张富清式的“奉献之心”</w:t>
      </w:r>
    </w:p>
    <w:p>
      <w:pPr>
        <w:ind w:left="0" w:right="0" w:firstLine="560"/>
        <w:spacing w:before="450" w:after="450" w:line="312" w:lineRule="auto"/>
      </w:pPr>
      <w:r>
        <w:rPr>
          <w:rFonts w:ascii="宋体" w:hAnsi="宋体" w:eastAsia="宋体" w:cs="宋体"/>
          <w:color w:val="000"/>
          <w:sz w:val="28"/>
          <w:szCs w:val="28"/>
        </w:rPr>
        <w:t xml:space="preserve">凭革命年代出生入死立下的赫赫战功，建设时期，张富清老人本有机会选择安逸，而他却主动到最艰苦的地方建功立业。他把余生献给了来凤，献给了这片曾经毫无关联的大山。</w:t>
      </w:r>
    </w:p>
    <w:p>
      <w:pPr>
        <w:ind w:left="0" w:right="0" w:firstLine="560"/>
        <w:spacing w:before="450" w:after="450" w:line="312" w:lineRule="auto"/>
      </w:pPr>
      <w:r>
        <w:rPr>
          <w:rFonts w:ascii="宋体" w:hAnsi="宋体" w:eastAsia="宋体" w:cs="宋体"/>
          <w:color w:val="000"/>
          <w:sz w:val="28"/>
          <w:szCs w:val="28"/>
        </w:rPr>
        <w:t xml:space="preserve">他先后在粮食局、三胡区、卯洞公社、建设银行等岗位干过。从转业到离休，数十年如一日，张富清像一块砖头，哪里需要就往哪里搬。</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奉献之心”，要常思肩上沉甸甸的担子，把职业当事业，把责任当己任，把爱岗敬业落实到工作中、体现在行动上，在实干中立起党员的好样子。</w:t>
      </w:r>
    </w:p>
    <w:p>
      <w:pPr>
        <w:ind w:left="0" w:right="0" w:firstLine="560"/>
        <w:spacing w:before="450" w:after="450" w:line="312" w:lineRule="auto"/>
      </w:pPr>
      <w:r>
        <w:rPr>
          <w:rFonts w:ascii="宋体" w:hAnsi="宋体" w:eastAsia="宋体" w:cs="宋体"/>
          <w:color w:val="000"/>
          <w:sz w:val="28"/>
          <w:szCs w:val="28"/>
        </w:rPr>
        <w:t xml:space="preserve">涵养“人民功臣”张富清式的“担当之心”</w:t>
      </w:r>
    </w:p>
    <w:p>
      <w:pPr>
        <w:ind w:left="0" w:right="0" w:firstLine="560"/>
        <w:spacing w:before="450" w:after="450" w:line="312" w:lineRule="auto"/>
      </w:pPr>
      <w:r>
        <w:rPr>
          <w:rFonts w:ascii="宋体" w:hAnsi="宋体" w:eastAsia="宋体" w:cs="宋体"/>
          <w:color w:val="000"/>
          <w:sz w:val="28"/>
          <w:szCs w:val="28"/>
        </w:rPr>
        <w:t xml:space="preserve">1985年离休后，张富清一直保持着读书看报的习惯。在他卧室的写字台上，一本20__年版的《习近平***系列重要讲话读本》，被他翻阅得封皮泛白。在第110页的一段文字旁，作着标记——“要不断改造主观世界、加强党性修养、加强品格陶冶，老老实实做人，踏踏实实干事，清清白白为官，始终做到对党忠诚、个人干净、敢于担当。”这正是共产党员张富清一生永葆对党和人民“担当之心”的写照!</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担当之心”，要把为人民服务当作一生的理想而付诸实践，充分借助想干事、能干事、干成事的舞台和机会，把职责服务做到常态化，真正放下架子、俯下身子，化权力欲为服务欲，立志做忠诚、干净、担当之人，常谋富民之策，常怀创新之意，在便民利民之举中勤于动动脑子，伸伸腿脚。</w:t>
      </w:r>
    </w:p>
    <w:p>
      <w:pPr>
        <w:ind w:left="0" w:right="0" w:firstLine="560"/>
        <w:spacing w:before="450" w:after="450" w:line="312" w:lineRule="auto"/>
      </w:pPr>
      <w:r>
        <w:rPr>
          <w:rFonts w:ascii="宋体" w:hAnsi="宋体" w:eastAsia="宋体" w:cs="宋体"/>
          <w:color w:val="000"/>
          <w:sz w:val="28"/>
          <w:szCs w:val="28"/>
        </w:rPr>
        <w:t xml:space="preserve">涵养“人民功臣”张富清式的“廉洁之心”</w:t>
      </w:r>
    </w:p>
    <w:p>
      <w:pPr>
        <w:ind w:left="0" w:right="0" w:firstLine="560"/>
        <w:spacing w:before="450" w:after="450" w:line="312" w:lineRule="auto"/>
      </w:pPr>
      <w:r>
        <w:rPr>
          <w:rFonts w:ascii="宋体" w:hAnsi="宋体" w:eastAsia="宋体" w:cs="宋体"/>
          <w:color w:val="000"/>
          <w:sz w:val="28"/>
          <w:szCs w:val="28"/>
        </w:rPr>
        <w:t xml:space="preserve">上世纪60年代，为给国家减轻负担，担任三胡区副区长的张富清率先动员妻子从供销社的铁饭碗“下岗”。他的理由很简单：“国家困难，我首先要看看自己有没有占群众、公家的好处……要精简人员，首先从我自己脑壳开刀……”</w:t>
      </w:r>
    </w:p>
    <w:p>
      <w:pPr>
        <w:ind w:left="0" w:right="0" w:firstLine="560"/>
        <w:spacing w:before="450" w:after="450" w:line="312" w:lineRule="auto"/>
      </w:pPr>
      <w:r>
        <w:rPr>
          <w:rFonts w:ascii="宋体" w:hAnsi="宋体" w:eastAsia="宋体" w:cs="宋体"/>
          <w:color w:val="000"/>
          <w:sz w:val="28"/>
          <w:szCs w:val="28"/>
        </w:rPr>
        <w:t xml:space="preserve">直到今天，他和老伴，还住在上世纪80年代修建的老旧两居室里，即便是住院，他也只想着为国家节约，从来不浪费一分。最难能可贵的是，他认为，做这些，只是一名合格共产党员永葆对党和人民“廉洁之心”的政治本色，根本不值得夸耀和“显摆”。这种清正廉洁的良好形象无一不是我们新时代广大党员干部学习的榜样。</w:t>
      </w:r>
    </w:p>
    <w:p>
      <w:pPr>
        <w:ind w:left="0" w:right="0" w:firstLine="560"/>
        <w:spacing w:before="450" w:after="450" w:line="312" w:lineRule="auto"/>
      </w:pPr>
      <w:r>
        <w:rPr>
          <w:rFonts w:ascii="宋体" w:hAnsi="宋体" w:eastAsia="宋体" w:cs="宋体"/>
          <w:color w:val="000"/>
          <w:sz w:val="28"/>
          <w:szCs w:val="28"/>
        </w:rPr>
        <w:t xml:space="preserve">通过观看《榜样4》，给我们提供了学习的标杆，既让我们受到激励，又让我们可学习他们的做法，传承和发扬优秀共产党员的精神品质和高尚情操。以后在平凡的岗位上，要坚持全心全意为人民服务的理想信念，不忘初心，继续前行。榜样的力量是无穷的，让榜样的力量永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2026-01-23T01:28:45+08:00</dcterms:created>
  <dcterms:modified xsi:type="dcterms:W3CDTF">2026-01-23T01:28:45+08:00</dcterms:modified>
</cp:coreProperties>
</file>

<file path=docProps/custom.xml><?xml version="1.0" encoding="utf-8"?>
<Properties xmlns="http://schemas.openxmlformats.org/officeDocument/2006/custom-properties" xmlns:vt="http://schemas.openxmlformats.org/officeDocument/2006/docPropsVTypes"/>
</file>