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原料运输合同范本(推荐8篇)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原料运输合同范本1甲方： 乙方：甲方因工程需要，租赁乙方的工程运输车。根据《_合同法》等有关的法律、法规，经甲乙双方协商，签订本合同，以明确双方的权利和义务，以资共同遵守。一、 施工地点：二、 工作内容：运输沥青混合料、施工废料等。三、 租...</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 施工地点：</w:t>
      </w:r>
    </w:p>
    <w:p>
      <w:pPr>
        <w:ind w:left="0" w:right="0" w:firstLine="560"/>
        <w:spacing w:before="450" w:after="450" w:line="312" w:lineRule="auto"/>
      </w:pPr>
      <w:r>
        <w:rPr>
          <w:rFonts w:ascii="宋体" w:hAnsi="宋体" w:eastAsia="宋体" w:cs="宋体"/>
          <w:color w:val="000"/>
          <w:sz w:val="28"/>
          <w:szCs w:val="28"/>
        </w:rPr>
        <w:t xml:space="preserve">二、 工作内容：运输沥青混合料、施工废料等。</w:t>
      </w:r>
    </w:p>
    <w:p>
      <w:pPr>
        <w:ind w:left="0" w:right="0" w:firstLine="560"/>
        <w:spacing w:before="450" w:after="450" w:line="312" w:lineRule="auto"/>
      </w:pPr>
      <w:r>
        <w:rPr>
          <w:rFonts w:ascii="宋体" w:hAnsi="宋体" w:eastAsia="宋体" w:cs="宋体"/>
          <w:color w:val="000"/>
          <w:sz w:val="28"/>
          <w:szCs w:val="28"/>
        </w:rPr>
        <w:t xml:space="preserve">三、 租赁时间：从 年 月 日起，到工程完工为止。</w:t>
      </w:r>
    </w:p>
    <w:p>
      <w:pPr>
        <w:ind w:left="0" w:right="0" w:firstLine="560"/>
        <w:spacing w:before="450" w:after="450" w:line="312" w:lineRule="auto"/>
      </w:pPr>
      <w:r>
        <w:rPr>
          <w:rFonts w:ascii="宋体" w:hAnsi="宋体" w:eastAsia="宋体" w:cs="宋体"/>
          <w:color w:val="000"/>
          <w:sz w:val="28"/>
          <w:szCs w:val="28"/>
        </w:rPr>
        <w:t xml:space="preserve">四、 计量办法：按甲方过磅数量净重为准，运距以双方确认为依据。</w:t>
      </w:r>
    </w:p>
    <w:p>
      <w:pPr>
        <w:ind w:left="0" w:right="0" w:firstLine="560"/>
        <w:spacing w:before="450" w:after="450" w:line="312" w:lineRule="auto"/>
      </w:pPr>
      <w:r>
        <w:rPr>
          <w:rFonts w:ascii="宋体" w:hAnsi="宋体" w:eastAsia="宋体" w:cs="宋体"/>
          <w:color w:val="000"/>
          <w:sz w:val="28"/>
          <w:szCs w:val="28"/>
        </w:rPr>
        <w:t xml:space="preserve">五、 结算单价：</w:t>
      </w:r>
    </w:p>
    <w:p>
      <w:pPr>
        <w:ind w:left="0" w:right="0" w:firstLine="560"/>
        <w:spacing w:before="450" w:after="450" w:line="312" w:lineRule="auto"/>
      </w:pPr>
      <w:r>
        <w:rPr>
          <w:rFonts w:ascii="宋体" w:hAnsi="宋体" w:eastAsia="宋体" w:cs="宋体"/>
          <w:color w:val="000"/>
          <w:sz w:val="28"/>
          <w:szCs w:val="28"/>
        </w:rPr>
        <w:t xml:space="preserve">1、沥青混合料起步价 元/T。每增加1公里每吨增加 元。</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3、起步运距是1公里。</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1、工程进行一半时，支付已完成运输量工程款的50%。</w:t>
      </w:r>
    </w:p>
    <w:p>
      <w:pPr>
        <w:ind w:left="0" w:right="0" w:firstLine="560"/>
        <w:spacing w:before="450" w:after="450" w:line="312" w:lineRule="auto"/>
      </w:pPr>
      <w:r>
        <w:rPr>
          <w:rFonts w:ascii="宋体" w:hAnsi="宋体" w:eastAsia="宋体" w:cs="宋体"/>
          <w:color w:val="000"/>
          <w:sz w:val="28"/>
          <w:szCs w:val="28"/>
        </w:rPr>
        <w:t xml:space="preserve">2、工程完工结算时，支付全部运输量工程款的70%。</w:t>
      </w:r>
    </w:p>
    <w:p>
      <w:pPr>
        <w:ind w:left="0" w:right="0" w:firstLine="560"/>
        <w:spacing w:before="450" w:after="450" w:line="312" w:lineRule="auto"/>
      </w:pPr>
      <w:r>
        <w:rPr>
          <w:rFonts w:ascii="宋体" w:hAnsi="宋体" w:eastAsia="宋体" w:cs="宋体"/>
          <w:color w:val="000"/>
          <w:sz w:val="28"/>
          <w:szCs w:val="28"/>
        </w:rPr>
        <w:t xml:space="preserve">3、年底全部支付完毕。</w:t>
      </w:r>
    </w:p>
    <w:p>
      <w:pPr>
        <w:ind w:left="0" w:right="0" w:firstLine="560"/>
        <w:spacing w:before="450" w:after="450" w:line="312" w:lineRule="auto"/>
      </w:pPr>
      <w:r>
        <w:rPr>
          <w:rFonts w:ascii="宋体" w:hAnsi="宋体" w:eastAsia="宋体" w:cs="宋体"/>
          <w:color w:val="000"/>
          <w:sz w:val="28"/>
          <w:szCs w:val="28"/>
        </w:rPr>
        <w:t xml:space="preserve">4、最终结算时乙方必须开具正规税务发票。缴纳的税金已包含在上述单价中。</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3、甲方的安全措施必须到位，并指挥得当，否则由此造成的安全事故，由甲方负责。</w:t>
      </w:r>
    </w:p>
    <w:p>
      <w:pPr>
        <w:ind w:left="0" w:right="0" w:firstLine="560"/>
        <w:spacing w:before="450" w:after="450" w:line="312" w:lineRule="auto"/>
      </w:pPr>
      <w:r>
        <w:rPr>
          <w:rFonts w:ascii="宋体" w:hAnsi="宋体" w:eastAsia="宋体" w:cs="宋体"/>
          <w:color w:val="000"/>
          <w:sz w:val="28"/>
          <w:szCs w:val="28"/>
        </w:rPr>
        <w:t xml:space="preserve">4、在施工现场，甲方须安排专门人员指挥车辆的进出。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5、甲方可为乙方提供燃油，但燃油的费用由乙方承担(结算时从工程款中一并扣除)。</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1、当甲方违规指挥作业，或安全得不到保证时，乙方有权拒绝甲方。</w:t>
      </w:r>
    </w:p>
    <w:p>
      <w:pPr>
        <w:ind w:left="0" w:right="0" w:firstLine="560"/>
        <w:spacing w:before="450" w:after="450" w:line="312" w:lineRule="auto"/>
      </w:pPr>
      <w:r>
        <w:rPr>
          <w:rFonts w:ascii="宋体" w:hAnsi="宋体" w:eastAsia="宋体" w:cs="宋体"/>
          <w:color w:val="000"/>
          <w:sz w:val="28"/>
          <w:szCs w:val="28"/>
        </w:rPr>
        <w:t xml:space="preserve">2、在运输过程中与交警、交通等部门及周边环境的协调工作由乙方自己负责，并承担相应的费用，同时乙方不能因为协调不利等方面的原因而影响甲方的工作，由此造成的损失由乙方承担。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6、乙方在运输沥青混合料过程中，因自身原因出现的任何安全、交通等事故，乙方自己负责，甲方一概不负责。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7、乙方在运输成品料过程中，因乙方原因未能及时把成品料运至施工现场而造成的损失，乙方应照价赔偿。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必须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2、因乙方在运输过程中造成沥青混合料质量不符合约定(如由于乙方原因造成沥青混合料温度不符合摊铺、碾压等规范要求时),乙方应照价赔偿。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原料运输合同范本2</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装车：乙方确保产品装车符合有关规定，确保途中安全，货物不收损失，如有损失乙方全权负责赔偿。货物属性：车架及其它零部件。</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（4）收货单位（授权人）验签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交付一定的运输保证金，如未交运输保证经，一旦发生甲方货物受到安全损失，乙方按实际货物价值的200%赔偿。（乙方自行提供货物防护物资，如：枕木、防止产品磕碰伤等防护材料。</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、费用的结算方式以双方协商确定。（经乙方同意，甲方可以用油票50%或现金50%付给乙方运输费，只对乙方公司结算。）</w:t>
      </w:r>
    </w:p>
    <w:p>
      <w:pPr>
        <w:ind w:left="0" w:right="0" w:firstLine="560"/>
        <w:spacing w:before="450" w:after="450" w:line="312" w:lineRule="auto"/>
      </w:pPr>
      <w:r>
        <w:rPr>
          <w:rFonts w:ascii="宋体" w:hAnsi="宋体" w:eastAsia="宋体" w:cs="宋体"/>
          <w:color w:val="000"/>
          <w:sz w:val="28"/>
          <w:szCs w:val="28"/>
        </w:rPr>
        <w:t xml:space="preserve">、发出的货物运输费，经乙方同意，下次合作再待定。</w:t>
      </w:r>
    </w:p>
    <w:p>
      <w:pPr>
        <w:ind w:left="0" w:right="0" w:firstLine="560"/>
        <w:spacing w:before="450" w:after="450" w:line="312" w:lineRule="auto"/>
      </w:pPr>
      <w:r>
        <w:rPr>
          <w:rFonts w:ascii="宋体" w:hAnsi="宋体" w:eastAsia="宋体" w:cs="宋体"/>
          <w:color w:val="000"/>
          <w:sz w:val="28"/>
          <w:szCs w:val="28"/>
        </w:rPr>
        <w:t xml:space="preserve">&gt;第五条：文本及时效</w:t>
      </w:r>
    </w:p>
    <w:p>
      <w:pPr>
        <w:ind w:left="0" w:right="0" w:firstLine="560"/>
        <w:spacing w:before="450" w:after="450" w:line="312" w:lineRule="auto"/>
      </w:pPr>
      <w:r>
        <w:rPr>
          <w:rFonts w:ascii="宋体" w:hAnsi="宋体" w:eastAsia="宋体" w:cs="宋体"/>
          <w:color w:val="000"/>
          <w:sz w:val="28"/>
          <w:szCs w:val="28"/>
        </w:rPr>
        <w:t xml:space="preserve">、本合同签订时，双方必须出具有效资格文件、证件和其他注册资料。如属法人委托人签署的，应有法人委托书原件。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、本合同有效期为xx年xx月xx日至xx年xx月xx日。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&gt;第六条：纠纷及其仲裁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原料运输合同范本8</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2026-03-10T15:39:59+08:00</dcterms:created>
  <dcterms:modified xsi:type="dcterms:W3CDTF">2026-03-10T15:39:59+08:00</dcterms:modified>
</cp:coreProperties>
</file>

<file path=docProps/custom.xml><?xml version="1.0" encoding="utf-8"?>
<Properties xmlns="http://schemas.openxmlformats.org/officeDocument/2006/custom-properties" xmlns:vt="http://schemas.openxmlformats.org/officeDocument/2006/docPropsVTypes"/>
</file>