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最新房产代理合同价格及溢价(十四篇)</w:t>
      </w:r>
      <w:bookmarkEnd w:id="1"/>
    </w:p>
    <w:p>
      <w:pPr>
        <w:jc w:val="center"/>
        <w:spacing w:before="0" w:after="450"/>
      </w:pPr>
      <w:r>
        <w:rPr>
          <w:rFonts w:ascii="Arial" w:hAnsi="Arial" w:eastAsia="Arial" w:cs="Arial"/>
          <w:color w:val="999999"/>
          <w:sz w:val="20"/>
          <w:szCs w:val="20"/>
        </w:rPr>
        <w:t xml:space="preserve">来源：网络  作者：前尘往事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产代理合同价格及溢价一代理方（乙方）：______甲乙双方经过友好协商，根据《中华人民共和国民法通则》的有关规定，在平等互利的基础上，本着“精诚合作，互惠互利，共同发展”的原则，就甲方委托乙方代理销售甲方开发的某某商业项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房产代理合同价格及溢价一</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的有关规定，在平等互利的基础上，本着“精诚合作，互惠互利，共同发展”的原则，就甲方委托乙方代理销售甲方开发的某某商业项目，达成以下协议，并承诺共同遵守：</w:t>
      </w:r>
    </w:p>
    <w:p>
      <w:pPr>
        <w:ind w:left="0" w:right="0" w:firstLine="560"/>
        <w:spacing w:before="450" w:after="450" w:line="312" w:lineRule="auto"/>
      </w:pPr>
      <w:r>
        <w:rPr>
          <w:rFonts w:ascii="宋体" w:hAnsi="宋体" w:eastAsia="宋体" w:cs="宋体"/>
          <w:color w:val="000"/>
          <w:sz w:val="28"/>
          <w:szCs w:val="28"/>
        </w:rPr>
        <w:t xml:space="preserve">1、项目名称湖天一色地下架空层商业项目。</w:t>
      </w:r>
    </w:p>
    <w:p>
      <w:pPr>
        <w:ind w:left="0" w:right="0" w:firstLine="560"/>
        <w:spacing w:before="450" w:after="450" w:line="312" w:lineRule="auto"/>
      </w:pPr>
      <w:r>
        <w:rPr>
          <w:rFonts w:ascii="宋体" w:hAnsi="宋体" w:eastAsia="宋体" w:cs="宋体"/>
          <w:color w:val="000"/>
          <w:sz w:val="28"/>
          <w:szCs w:val="28"/>
        </w:rPr>
        <w:t xml:space="preserve">2、项目地理位置湖天一色锦园南路。</w:t>
      </w:r>
    </w:p>
    <w:p>
      <w:pPr>
        <w:ind w:left="0" w:right="0" w:firstLine="560"/>
        <w:spacing w:before="450" w:after="450" w:line="312" w:lineRule="auto"/>
      </w:pPr>
      <w:r>
        <w:rPr>
          <w:rFonts w:ascii="宋体" w:hAnsi="宋体" w:eastAsia="宋体" w:cs="宋体"/>
          <w:color w:val="000"/>
          <w:sz w:val="28"/>
          <w:szCs w:val="28"/>
        </w:rPr>
        <w:t xml:space="preserve">3、该项目为商业项目，共计建筑面积约20_0平方米。（以实际发生面积为准，（但不得低于15000平方米）.</w:t>
      </w:r>
    </w:p>
    <w:p>
      <w:pPr>
        <w:ind w:left="0" w:right="0" w:firstLine="560"/>
        <w:spacing w:before="450" w:after="450" w:line="312" w:lineRule="auto"/>
      </w:pPr>
      <w:r>
        <w:rPr>
          <w:rFonts w:ascii="宋体" w:hAnsi="宋体" w:eastAsia="宋体" w:cs="宋体"/>
          <w:color w:val="000"/>
          <w:sz w:val="28"/>
          <w:szCs w:val="28"/>
        </w:rPr>
        <w:t xml:space="preserve">4、包销价格由甲乙双方确定为2150元每平方米。</w:t>
      </w:r>
    </w:p>
    <w:p>
      <w:pPr>
        <w:ind w:left="0" w:right="0" w:firstLine="560"/>
        <w:spacing w:before="450" w:after="450" w:line="312" w:lineRule="auto"/>
      </w:pPr>
      <w:r>
        <w:rPr>
          <w:rFonts w:ascii="宋体" w:hAnsi="宋体" w:eastAsia="宋体" w:cs="宋体"/>
          <w:color w:val="000"/>
          <w:sz w:val="28"/>
          <w:szCs w:val="28"/>
        </w:rPr>
        <w:t xml:space="preserve">甲方委托乙方就湖天一色地下架空层项目进行独家全程策划与销售代理工作，乙方根据当地市场情况向甲方提供项目策划整合推广与销售代理服务。（具体委托内容、销售范围以双方确认的附件为准）。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1、由乙方进行代理销售、商业策划、宣传和招商、经营管理等事宜；</w:t>
      </w:r>
    </w:p>
    <w:p>
      <w:pPr>
        <w:ind w:left="0" w:right="0" w:firstLine="560"/>
        <w:spacing w:before="450" w:after="450" w:line="312" w:lineRule="auto"/>
      </w:pPr>
      <w:r>
        <w:rPr>
          <w:rFonts w:ascii="宋体" w:hAnsi="宋体" w:eastAsia="宋体" w:cs="宋体"/>
          <w:color w:val="000"/>
          <w:sz w:val="28"/>
          <w:szCs w:val="28"/>
        </w:rPr>
        <w:t xml:space="preserve">2、在包销售价格的基础上销售产生的溢价部分归乙方所有。</w:t>
      </w:r>
    </w:p>
    <w:p>
      <w:pPr>
        <w:ind w:left="0" w:right="0" w:firstLine="560"/>
        <w:spacing w:before="450" w:after="450" w:line="312" w:lineRule="auto"/>
      </w:pPr>
      <w:r>
        <w:rPr>
          <w:rFonts w:ascii="宋体" w:hAnsi="宋体" w:eastAsia="宋体" w:cs="宋体"/>
          <w:color w:val="000"/>
          <w:sz w:val="28"/>
          <w:szCs w:val="28"/>
        </w:rPr>
        <w:t xml:space="preserve">3、甲乙双方合作方式为底价包销的形式，甲方指定乙方为独家销售代理工作，不另设销售代理机构，即乙方按照2150元每平方米进行包销，首先由乙方先行支付甲方645万元（在签订该协议时，乙方支付50万元，签订正式协议后15天内付595万元）。</w:t>
      </w:r>
    </w:p>
    <w:p>
      <w:pPr>
        <w:ind w:left="0" w:right="0" w:firstLine="560"/>
        <w:spacing w:before="450" w:after="450" w:line="312" w:lineRule="auto"/>
      </w:pPr>
      <w:r>
        <w:rPr>
          <w:rFonts w:ascii="宋体" w:hAnsi="宋体" w:eastAsia="宋体" w:cs="宋体"/>
          <w:color w:val="000"/>
          <w:sz w:val="28"/>
          <w:szCs w:val="28"/>
        </w:rPr>
        <w:t xml:space="preserve">4、乙方销售的回款，统一进甲乙双方指定的专用帐户。</w:t>
      </w:r>
    </w:p>
    <w:p>
      <w:pPr>
        <w:ind w:left="0" w:right="0" w:firstLine="560"/>
        <w:spacing w:before="450" w:after="450" w:line="312" w:lineRule="auto"/>
      </w:pPr>
      <w:r>
        <w:rPr>
          <w:rFonts w:ascii="宋体" w:hAnsi="宋体" w:eastAsia="宋体" w:cs="宋体"/>
          <w:color w:val="000"/>
          <w:sz w:val="28"/>
          <w:szCs w:val="28"/>
        </w:rPr>
        <w:t xml:space="preserve">5、甲方工程维修完成，双方验收合格后：在三个月内付至正式协议约定房款总金额的50%（含已付645万元）；在六个月之内，付至正式协议约定房款总金额的80%；在九个月之内，付至正式协议约定房款总金额的90%；开业后，一个月内，付清实际结算应付甲方的全部房款。</w:t>
      </w:r>
    </w:p>
    <w:p>
      <w:pPr>
        <w:ind w:left="0" w:right="0" w:firstLine="560"/>
        <w:spacing w:before="450" w:after="450" w:line="312" w:lineRule="auto"/>
      </w:pPr>
      <w:r>
        <w:rPr>
          <w:rFonts w:ascii="宋体" w:hAnsi="宋体" w:eastAsia="宋体" w:cs="宋体"/>
          <w:color w:val="000"/>
          <w:sz w:val="28"/>
          <w:szCs w:val="28"/>
        </w:rPr>
        <w:t xml:space="preserve">1、乙方的代理佣金为实际销售价格超出销售约定底价（2150元每平方米）的所有款项，代理佣金由甲方以人民币形式支付。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协议签订并收到全部应收房款后，乙方对该销售协议中的代销责任即告完成，以签订的《商品房买卖协议》的总金额（甲方已收到该款项，未收到全款不予结算）为依据，按月（每月最后一个工作日为结算期）全额结算，由甲方在结算后的5个工作日内，优先抵扣乙方应付甲方的代销房款后，将代理佣金全部支付给乙方，乙方在收到甲方转来的代理佣金后，应开具合法有效的凭证。</w:t>
      </w:r>
    </w:p>
    <w:p>
      <w:pPr>
        <w:ind w:left="0" w:right="0" w:firstLine="560"/>
        <w:spacing w:before="450" w:after="450" w:line="312" w:lineRule="auto"/>
      </w:pPr>
      <w:r>
        <w:rPr>
          <w:rFonts w:ascii="宋体" w:hAnsi="宋体" w:eastAsia="宋体" w:cs="宋体"/>
          <w:color w:val="000"/>
          <w:sz w:val="28"/>
          <w:szCs w:val="28"/>
        </w:rPr>
        <w:t xml:space="preserve">3、因客户对买卖协议违约而收取的客户定金和签订《商品房买卖协议》后收取的违约金归甲方所有。</w:t>
      </w:r>
    </w:p>
    <w:p>
      <w:pPr>
        <w:ind w:left="0" w:right="0" w:firstLine="560"/>
        <w:spacing w:before="450" w:after="450" w:line="312" w:lineRule="auto"/>
      </w:pPr>
      <w:r>
        <w:rPr>
          <w:rFonts w:ascii="宋体" w:hAnsi="宋体" w:eastAsia="宋体" w:cs="宋体"/>
          <w:color w:val="000"/>
          <w:sz w:val="28"/>
          <w:szCs w:val="28"/>
        </w:rPr>
        <w:t xml:space="preserve">本协议约定的代理期限自______年______月______日至______年______月______日为12个月。</w:t>
      </w:r>
    </w:p>
    <w:p>
      <w:pPr>
        <w:ind w:left="0" w:right="0" w:firstLine="560"/>
        <w:spacing w:before="450" w:after="450" w:line="312" w:lineRule="auto"/>
      </w:pPr>
      <w:r>
        <w:rPr>
          <w:rFonts w:ascii="宋体" w:hAnsi="宋体" w:eastAsia="宋体" w:cs="宋体"/>
          <w:color w:val="000"/>
          <w:sz w:val="28"/>
          <w:szCs w:val="28"/>
        </w:rPr>
        <w:t xml:space="preserve">1、甲方对本项目所有权负责。</w:t>
      </w:r>
    </w:p>
    <w:p>
      <w:pPr>
        <w:ind w:left="0" w:right="0" w:firstLine="560"/>
        <w:spacing w:before="450" w:after="450" w:line="312" w:lineRule="auto"/>
      </w:pPr>
      <w:r>
        <w:rPr>
          <w:rFonts w:ascii="宋体" w:hAnsi="宋体" w:eastAsia="宋体" w:cs="宋体"/>
          <w:color w:val="000"/>
          <w:sz w:val="28"/>
          <w:szCs w:val="28"/>
        </w:rPr>
        <w:t xml:space="preserve">2、负责对本协议房屋以下方面进行质量整改：漏水、排水系统、地面、结构修补、消防五方面。整修后质量符合原设计施工图纸要求，经甲乙双方验收合格，并办理交接手续。其余事项由乙方自行负责。</w:t>
      </w:r>
    </w:p>
    <w:p>
      <w:pPr>
        <w:ind w:left="0" w:right="0" w:firstLine="560"/>
        <w:spacing w:before="450" w:after="450" w:line="312" w:lineRule="auto"/>
      </w:pPr>
      <w:r>
        <w:rPr>
          <w:rFonts w:ascii="宋体" w:hAnsi="宋体" w:eastAsia="宋体" w:cs="宋体"/>
          <w:color w:val="000"/>
          <w:sz w:val="28"/>
          <w:szCs w:val="28"/>
        </w:rPr>
        <w:t xml:space="preserve">3、乙方根据项目经营需要分割成小商铺进行销售，甲方负责在与购房者签订销售协议之日起一年内办理商铺的产权分割相关手续，办理房地两证的费用由客户承担，由乙方在销售时代收。</w:t>
      </w:r>
    </w:p>
    <w:p>
      <w:pPr>
        <w:ind w:left="0" w:right="0" w:firstLine="560"/>
        <w:spacing w:before="450" w:after="450" w:line="312" w:lineRule="auto"/>
      </w:pPr>
      <w:r>
        <w:rPr>
          <w:rFonts w:ascii="宋体" w:hAnsi="宋体" w:eastAsia="宋体" w:cs="宋体"/>
          <w:color w:val="000"/>
          <w:sz w:val="28"/>
          <w:szCs w:val="28"/>
        </w:rPr>
        <w:t xml:space="preserve">4、负责缴纳总房款底价部分的相关税金。</w:t>
      </w:r>
    </w:p>
    <w:p>
      <w:pPr>
        <w:ind w:left="0" w:right="0" w:firstLine="560"/>
        <w:spacing w:before="450" w:after="450" w:line="312" w:lineRule="auto"/>
      </w:pPr>
      <w:r>
        <w:rPr>
          <w:rFonts w:ascii="宋体" w:hAnsi="宋体" w:eastAsia="宋体" w:cs="宋体"/>
          <w:color w:val="000"/>
          <w:sz w:val="28"/>
          <w:szCs w:val="28"/>
        </w:rPr>
        <w:t xml:space="preserve">5、协助乙方对外的公共关系，包括市政、工商、税务、公安、以及各级政府相关部门的关系。</w:t>
      </w:r>
    </w:p>
    <w:p>
      <w:pPr>
        <w:ind w:left="0" w:right="0" w:firstLine="560"/>
        <w:spacing w:before="450" w:after="450" w:line="312" w:lineRule="auto"/>
      </w:pPr>
      <w:r>
        <w:rPr>
          <w:rFonts w:ascii="宋体" w:hAnsi="宋体" w:eastAsia="宋体" w:cs="宋体"/>
          <w:color w:val="000"/>
          <w:sz w:val="28"/>
          <w:szCs w:val="28"/>
        </w:rPr>
        <w:t xml:space="preserve">6、由甲方指派专人就本项目的工作事项与乙方进行接洽。在合作期内收到乙方提交的工作函时，应在有效时限内进行审核并提出修订或确认意见，以授权代表签字或盖章认可为准。</w:t>
      </w:r>
    </w:p>
    <w:p>
      <w:pPr>
        <w:ind w:left="0" w:right="0" w:firstLine="560"/>
        <w:spacing w:before="450" w:after="450" w:line="312" w:lineRule="auto"/>
      </w:pPr>
      <w:r>
        <w:rPr>
          <w:rFonts w:ascii="宋体" w:hAnsi="宋体" w:eastAsia="宋体" w:cs="宋体"/>
          <w:color w:val="000"/>
          <w:sz w:val="28"/>
          <w:szCs w:val="28"/>
        </w:rPr>
        <w:t xml:space="preserve">7、在本协议有效代理期内，甲方不得指定其他代理商。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8、甲方应向乙方提供以下文件和资料。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（1）甲方应提供本项目房屋所有权证书、国有土地使用权证书复印件。</w:t>
      </w:r>
    </w:p>
    <w:p>
      <w:pPr>
        <w:ind w:left="0" w:right="0" w:firstLine="560"/>
        <w:spacing w:before="450" w:after="450" w:line="312" w:lineRule="auto"/>
      </w:pPr>
      <w:r>
        <w:rPr>
          <w:rFonts w:ascii="宋体" w:hAnsi="宋体" w:eastAsia="宋体" w:cs="宋体"/>
          <w:color w:val="000"/>
          <w:sz w:val="28"/>
          <w:szCs w:val="28"/>
        </w:rPr>
        <w:t xml:space="preserve">（2）关于代售项目的所需的有关资料，包括：总平面图、地理位置图、室内设备、建设标准、电器配备、楼层高度、面积及物业服务费的估算等。</w:t>
      </w:r>
    </w:p>
    <w:p>
      <w:pPr>
        <w:ind w:left="0" w:right="0" w:firstLine="560"/>
        <w:spacing w:before="450" w:after="450" w:line="312" w:lineRule="auto"/>
      </w:pPr>
      <w:r>
        <w:rPr>
          <w:rFonts w:ascii="宋体" w:hAnsi="宋体" w:eastAsia="宋体" w:cs="宋体"/>
          <w:color w:val="000"/>
          <w:sz w:val="28"/>
          <w:szCs w:val="28"/>
        </w:rPr>
        <w:t xml:space="preserve">（3）乙方代理销售该项目所需的收据、销售协议，以实际使用的数量为准，余数全部退给甲方。以上文件和资料，甲方应于本协议签订后，按乙方书面需求向乙方提供。</w:t>
      </w:r>
    </w:p>
    <w:p>
      <w:pPr>
        <w:ind w:left="0" w:right="0" w:firstLine="560"/>
        <w:spacing w:before="450" w:after="450" w:line="312" w:lineRule="auto"/>
      </w:pPr>
      <w:r>
        <w:rPr>
          <w:rFonts w:ascii="宋体" w:hAnsi="宋体" w:eastAsia="宋体" w:cs="宋体"/>
          <w:color w:val="000"/>
          <w:sz w:val="28"/>
          <w:szCs w:val="28"/>
        </w:rPr>
        <w:t xml:space="preserve">（4）负责提供《商品房买卖协议书》。</w:t>
      </w:r>
    </w:p>
    <w:p>
      <w:pPr>
        <w:ind w:left="0" w:right="0" w:firstLine="560"/>
        <w:spacing w:before="450" w:after="450" w:line="312" w:lineRule="auto"/>
      </w:pPr>
      <w:r>
        <w:rPr>
          <w:rFonts w:ascii="宋体" w:hAnsi="宋体" w:eastAsia="宋体" w:cs="宋体"/>
          <w:color w:val="000"/>
          <w:sz w:val="28"/>
          <w:szCs w:val="28"/>
        </w:rPr>
        <w:t xml:space="preserve">1、自愿承担项目运作的策划费、广告费、营销团队费用和其他运营费用，负责项目招商与销售过程中所需要的公共部位装修工程。</w:t>
      </w:r>
    </w:p>
    <w:p>
      <w:pPr>
        <w:ind w:left="0" w:right="0" w:firstLine="560"/>
        <w:spacing w:before="450" w:after="450" w:line="312" w:lineRule="auto"/>
      </w:pPr>
      <w:r>
        <w:rPr>
          <w:rFonts w:ascii="宋体" w:hAnsi="宋体" w:eastAsia="宋体" w:cs="宋体"/>
          <w:color w:val="000"/>
          <w:sz w:val="28"/>
          <w:szCs w:val="28"/>
        </w:rPr>
        <w:t xml:space="preserve">2、负责缴纳溢价款所产生的相关税费。</w:t>
      </w:r>
    </w:p>
    <w:p>
      <w:pPr>
        <w:ind w:left="0" w:right="0" w:firstLine="560"/>
        <w:spacing w:before="450" w:after="450" w:line="312" w:lineRule="auto"/>
      </w:pPr>
      <w:r>
        <w:rPr>
          <w:rFonts w:ascii="宋体" w:hAnsi="宋体" w:eastAsia="宋体" w:cs="宋体"/>
          <w:color w:val="000"/>
          <w:sz w:val="28"/>
          <w:szCs w:val="28"/>
        </w:rPr>
        <w:t xml:space="preserve">3、不超越甲方授权向购房方做出任何书面承诺，否则应向客户或甲方承担损害赔偿责任；由于乙方超出授权范围内做出的口头承诺而引起的纠纷甲方不承担法律责任。</w:t>
      </w:r>
    </w:p>
    <w:p>
      <w:pPr>
        <w:ind w:left="0" w:right="0" w:firstLine="560"/>
        <w:spacing w:before="450" w:after="450" w:line="312" w:lineRule="auto"/>
      </w:pPr>
      <w:r>
        <w:rPr>
          <w:rFonts w:ascii="宋体" w:hAnsi="宋体" w:eastAsia="宋体" w:cs="宋体"/>
          <w:color w:val="000"/>
          <w:sz w:val="28"/>
          <w:szCs w:val="28"/>
        </w:rPr>
        <w:t xml:space="preserve">4、不得出现一房两卖或其他违法违规的销售情况，在销售过程中出现因销售过程或销售人员的过失，而引起的经济纠纷均由乙方负责，并承担经济及法律责任，同时应及时消除不利影响。</w:t>
      </w:r>
    </w:p>
    <w:p>
      <w:pPr>
        <w:ind w:left="0" w:right="0" w:firstLine="560"/>
        <w:spacing w:before="450" w:after="450" w:line="312" w:lineRule="auto"/>
      </w:pPr>
      <w:r>
        <w:rPr>
          <w:rFonts w:ascii="宋体" w:hAnsi="宋体" w:eastAsia="宋体" w:cs="宋体"/>
          <w:color w:val="000"/>
          <w:sz w:val="28"/>
          <w:szCs w:val="28"/>
        </w:rPr>
        <w:t xml:space="preserve">5、在协议期内，乙方按照约定的销售计划进行销售，并负责账款的催收事宜。</w:t>
      </w:r>
    </w:p>
    <w:p>
      <w:pPr>
        <w:ind w:left="0" w:right="0" w:firstLine="560"/>
        <w:spacing w:before="450" w:after="450" w:line="312" w:lineRule="auto"/>
      </w:pPr>
      <w:r>
        <w:rPr>
          <w:rFonts w:ascii="宋体" w:hAnsi="宋体" w:eastAsia="宋体" w:cs="宋体"/>
          <w:color w:val="000"/>
          <w:sz w:val="28"/>
          <w:szCs w:val="28"/>
        </w:rPr>
        <w:t xml:space="preserve">6、乙方在销售过程中，应根据销售房屋的`真实状况向客户做如实宣传介绍，尽力促销，不得夸大、隐瞒或超过协议约定事项承诺。</w:t>
      </w:r>
    </w:p>
    <w:p>
      <w:pPr>
        <w:ind w:left="0" w:right="0" w:firstLine="560"/>
        <w:spacing w:before="450" w:after="450" w:line="312" w:lineRule="auto"/>
      </w:pPr>
      <w:r>
        <w:rPr>
          <w:rFonts w:ascii="宋体" w:hAnsi="宋体" w:eastAsia="宋体" w:cs="宋体"/>
          <w:color w:val="000"/>
          <w:sz w:val="28"/>
          <w:szCs w:val="28"/>
        </w:rPr>
        <w:t xml:space="preserve">7、乙方在本项目对外销售、招商、后续经营时，不得对小区相邻业主造成干扰，否则由乙方承担因此造成的责任。</w:t>
      </w:r>
    </w:p>
    <w:p>
      <w:pPr>
        <w:ind w:left="0" w:right="0" w:firstLine="560"/>
        <w:spacing w:before="450" w:after="450" w:line="312" w:lineRule="auto"/>
      </w:pPr>
      <w:r>
        <w:rPr>
          <w:rFonts w:ascii="宋体" w:hAnsi="宋体" w:eastAsia="宋体" w:cs="宋体"/>
          <w:color w:val="000"/>
          <w:sz w:val="28"/>
          <w:szCs w:val="28"/>
        </w:rPr>
        <w:t xml:space="preserve">1、乙方逾期付款30日内按日向甲方支付应付款项的万分之一作为违约金。逾期30日以上，甲方有权解除协议</w:t>
      </w:r>
    </w:p>
    <w:p>
      <w:pPr>
        <w:ind w:left="0" w:right="0" w:firstLine="560"/>
        <w:spacing w:before="450" w:after="450" w:line="312" w:lineRule="auto"/>
      </w:pPr>
      <w:r>
        <w:rPr>
          <w:rFonts w:ascii="宋体" w:hAnsi="宋体" w:eastAsia="宋体" w:cs="宋体"/>
          <w:color w:val="000"/>
          <w:sz w:val="28"/>
          <w:szCs w:val="28"/>
        </w:rPr>
        <w:t xml:space="preserve">2、协议签订后，双方应共同遵守。任何违反本协议规定的行为均属违约。如有违约，违约方应承担相应的违约责任，并且守约方有权要求违约方继续履行协议义务。</w:t>
      </w:r>
    </w:p>
    <w:p>
      <w:pPr>
        <w:ind w:left="0" w:right="0" w:firstLine="560"/>
        <w:spacing w:before="450" w:after="450" w:line="312" w:lineRule="auto"/>
      </w:pPr>
      <w:r>
        <w:rPr>
          <w:rFonts w:ascii="宋体" w:hAnsi="宋体" w:eastAsia="宋体" w:cs="宋体"/>
          <w:color w:val="000"/>
          <w:sz w:val="28"/>
          <w:szCs w:val="28"/>
        </w:rPr>
        <w:t xml:space="preserve">3、协议有效期间，因不可抗力（如洪水、地震、火灾）等自然灾害及战争等人力无法抗拒的事件；而一方不能履行本协议的在取得有关部门的不可抗力的认定后视为不违约。无支付能力，破产等不视为不可抗力。因不可抗力的因素造成经济损失，由甲、乙双方各自承担。</w:t>
      </w:r>
    </w:p>
    <w:p>
      <w:pPr>
        <w:ind w:left="0" w:right="0" w:firstLine="560"/>
        <w:spacing w:before="450" w:after="450" w:line="312" w:lineRule="auto"/>
      </w:pPr>
      <w:r>
        <w:rPr>
          <w:rFonts w:ascii="宋体" w:hAnsi="宋体" w:eastAsia="宋体" w:cs="宋体"/>
          <w:color w:val="000"/>
          <w:sz w:val="28"/>
          <w:szCs w:val="28"/>
        </w:rPr>
        <w:t xml:space="preserve">4、如甲方不按期向乙方支付应得的代理佣金或应返还的保证金，则每延迟一天，甲方须向乙方支付所售房屋万分之一的滞纳金。</w:t>
      </w:r>
    </w:p>
    <w:p>
      <w:pPr>
        <w:ind w:left="0" w:right="0" w:firstLine="560"/>
        <w:spacing w:before="450" w:after="450" w:line="312" w:lineRule="auto"/>
      </w:pPr>
      <w:r>
        <w:rPr>
          <w:rFonts w:ascii="宋体" w:hAnsi="宋体" w:eastAsia="宋体" w:cs="宋体"/>
          <w:color w:val="000"/>
          <w:sz w:val="28"/>
          <w:szCs w:val="28"/>
        </w:rPr>
        <w:t xml:space="preserve">5、在签署本协议后至协议期满止，如甲方违约不将该项目交由乙方总代理或中途无故终止协议，则甲方赔偿乙方所交保证金的双倍。</w:t>
      </w:r>
    </w:p>
    <w:p>
      <w:pPr>
        <w:ind w:left="0" w:right="0" w:firstLine="560"/>
        <w:spacing w:before="450" w:after="450" w:line="312" w:lineRule="auto"/>
      </w:pPr>
      <w:r>
        <w:rPr>
          <w:rFonts w:ascii="宋体" w:hAnsi="宋体" w:eastAsia="宋体" w:cs="宋体"/>
          <w:color w:val="000"/>
          <w:sz w:val="28"/>
          <w:szCs w:val="28"/>
        </w:rPr>
        <w:t xml:space="preserve">6、在签署本协议后至协议期满止，如乙方违约，中途无故终止协议，保证金不退，并承担甲方相应所有损失。</w:t>
      </w:r>
    </w:p>
    <w:p>
      <w:pPr>
        <w:ind w:left="0" w:right="0" w:firstLine="560"/>
        <w:spacing w:before="450" w:after="450" w:line="312" w:lineRule="auto"/>
      </w:pPr>
      <w:r>
        <w:rPr>
          <w:rFonts w:ascii="宋体" w:hAnsi="宋体" w:eastAsia="宋体" w:cs="宋体"/>
          <w:color w:val="000"/>
          <w:sz w:val="28"/>
          <w:szCs w:val="28"/>
        </w:rPr>
        <w:t xml:space="preserve">7、在本协议有效代理期内，除非甲方或乙方违约，双方不得单方面终止本协议。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1、本协议甲乙双方签字、盖章，乙方向甲方交纳50万元之后，该协议生效。</w:t>
      </w:r>
    </w:p>
    <w:p>
      <w:pPr>
        <w:ind w:left="0" w:right="0" w:firstLine="560"/>
        <w:spacing w:before="450" w:after="450" w:line="312" w:lineRule="auto"/>
      </w:pPr>
      <w:r>
        <w:rPr>
          <w:rFonts w:ascii="宋体" w:hAnsi="宋体" w:eastAsia="宋体" w:cs="宋体"/>
          <w:color w:val="000"/>
          <w:sz w:val="28"/>
          <w:szCs w:val="28"/>
        </w:rPr>
        <w:t xml:space="preserve">2、在本协议到期时，双方若同意终止本协议，应通力协作妥善处理终止协议后的有关事宜，结清与本协议有关的法律、经济等事宜。本协议一但终止，双方的协议关系即告结束，甲乙双方不再互相承担任何经济及法律责任，但本协议一方未按本协议的规定向另一支付应付费用的除外。</w:t>
      </w:r>
    </w:p>
    <w:p>
      <w:pPr>
        <w:ind w:left="0" w:right="0" w:firstLine="560"/>
        <w:spacing w:before="450" w:after="450" w:line="312" w:lineRule="auto"/>
      </w:pPr>
      <w:r>
        <w:rPr>
          <w:rFonts w:ascii="宋体" w:hAnsi="宋体" w:eastAsia="宋体" w:cs="宋体"/>
          <w:color w:val="000"/>
          <w:sz w:val="28"/>
          <w:szCs w:val="28"/>
        </w:rPr>
        <w:t xml:space="preserve">3、经双方同意可签订补充协议，其条款与本协议具有同等法律效力。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1、如有未尽事宜，双方应本着友好合作的态度协商解决，修改条款由甲、乙双方共同签定补充协议。补充协议与本协议享有同等法律效力。如协商不能解决，约定由该项目所在地仲裁机构或人民法院裁定。</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 年 月 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w:t>
      </w:r>
    </w:p>
    <w:p>
      <w:pPr>
        <w:ind w:left="0" w:right="0" w:firstLine="560"/>
        <w:spacing w:before="450" w:after="450" w:line="312" w:lineRule="auto"/>
      </w:pPr>
      <w:r>
        <w:rPr>
          <w:rFonts w:ascii="宋体" w:hAnsi="宋体" w:eastAsia="宋体" w:cs="宋体"/>
          <w:color w:val="000"/>
          <w:sz w:val="28"/>
          <w:szCs w:val="28"/>
        </w:rPr>
        <w:t xml:space="preserve">1、一次性付款，购房者向甲方支付全部购房款。</w:t>
      </w:r>
    </w:p>
    <w:p>
      <w:pPr>
        <w:ind w:left="0" w:right="0" w:firstLine="560"/>
        <w:spacing w:before="450" w:after="450" w:line="312" w:lineRule="auto"/>
      </w:pPr>
      <w:r>
        <w:rPr>
          <w:rFonts w:ascii="宋体" w:hAnsi="宋体" w:eastAsia="宋体" w:cs="宋体"/>
          <w:color w:val="000"/>
          <w:sz w:val="28"/>
          <w:szCs w:val="28"/>
        </w:rPr>
        <w:t xml:space="preserve">2、非银行按揭的分期付款购房者向甲方支付房屋总价款50%以上(含本数)的首付款。</w:t>
      </w:r>
    </w:p>
    <w:p>
      <w:pPr>
        <w:ind w:left="0" w:right="0" w:firstLine="560"/>
        <w:spacing w:before="450" w:after="450" w:line="312" w:lineRule="auto"/>
      </w:pPr>
      <w:r>
        <w:rPr>
          <w:rFonts w:ascii="宋体" w:hAnsi="宋体" w:eastAsia="宋体" w:cs="宋体"/>
          <w:color w:val="000"/>
          <w:sz w:val="28"/>
          <w:szCs w:val="28"/>
        </w:rPr>
        <w:t xml:space="preserve">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w:t>
      </w:r>
    </w:p>
    <w:p>
      <w:pPr>
        <w:ind w:left="0" w:right="0" w:firstLine="560"/>
        <w:spacing w:before="450" w:after="450" w:line="312" w:lineRule="auto"/>
      </w:pPr>
      <w:r>
        <w:rPr>
          <w:rFonts w:ascii="宋体" w:hAnsi="宋体" w:eastAsia="宋体" w:cs="宋体"/>
          <w:color w:val="000"/>
          <w:sz w:val="28"/>
          <w:szCs w:val="28"/>
        </w:rPr>
        <w:t xml:space="preserve">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(5)提供完整设计方案及施工图，建材标记设备表，社区配套表，工程进度表，景观方案等作为本合同的附件。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甲方无故不履行合同、未按图施工、工程质量最终经验未合格而影响销售，致合同无法继续履行，甲方应支付乙方违约金人民币伍拾万，退还乙方壹佰万保证金并支付乙方已经投入的所有销售费用及乙方在代理期间所产生的代理费;</w:t>
      </w:r>
    </w:p>
    <w:p>
      <w:pPr>
        <w:ind w:left="0" w:right="0" w:firstLine="560"/>
        <w:spacing w:before="450" w:after="450" w:line="312" w:lineRule="auto"/>
      </w:pPr>
      <w:r>
        <w:rPr>
          <w:rFonts w:ascii="宋体" w:hAnsi="宋体" w:eastAsia="宋体" w:cs="宋体"/>
          <w:color w:val="000"/>
          <w:sz w:val="28"/>
          <w:szCs w:val="28"/>
        </w:rPr>
        <w:t xml:space="preserve">2、若甲方无正当理由逾期付款，甲方除继续支付上述款项外，还应自逾期七日起按日支付万分之三的滞纳金。</w:t>
      </w:r>
    </w:p>
    <w:p>
      <w:pPr>
        <w:ind w:left="0" w:right="0" w:firstLine="560"/>
        <w:spacing w:before="450" w:after="450" w:line="312" w:lineRule="auto"/>
      </w:pPr>
      <w:r>
        <w:rPr>
          <w:rFonts w:ascii="宋体" w:hAnsi="宋体" w:eastAsia="宋体" w:cs="宋体"/>
          <w:color w:val="000"/>
          <w:sz w:val="28"/>
          <w:szCs w:val="28"/>
        </w:rPr>
        <w:t xml:space="preserve">3、甲方在实际开盘之日起三个月内办妥预售许可证，否则乙方有权解除合同，并赔偿乙方</w:t>
      </w:r>
    </w:p>
    <w:p>
      <w:pPr>
        <w:ind w:left="0" w:right="0" w:firstLine="560"/>
        <w:spacing w:before="450" w:after="450" w:line="312" w:lineRule="auto"/>
      </w:pPr>
      <w:r>
        <w:rPr>
          <w:rFonts w:ascii="宋体" w:hAnsi="宋体" w:eastAsia="宋体" w:cs="宋体"/>
          <w:color w:val="000"/>
          <w:sz w:val="28"/>
          <w:szCs w:val="28"/>
        </w:rPr>
        <w:t xml:space="preserve">已经投入的所有销售及广告费用外，支付给乙方违约金人民币伍拾万整。</w:t>
      </w:r>
    </w:p>
    <w:p>
      <w:pPr>
        <w:ind w:left="0" w:right="0" w:firstLine="560"/>
        <w:spacing w:before="450" w:after="450" w:line="312" w:lineRule="auto"/>
      </w:pPr>
      <w:r>
        <w:rPr>
          <w:rFonts w:ascii="宋体" w:hAnsi="宋体" w:eastAsia="宋体" w:cs="宋体"/>
          <w:color w:val="000"/>
          <w:sz w:val="28"/>
          <w:szCs w:val="28"/>
        </w:rPr>
        <w:t xml:space="preserve">4、客户支付的定金、购房款一律由甲方负责收取，并应向客户开具收款收据或发票。乙方不得擅自收款，否则按擅收金额的十倍收取违约金，甲方有权在代理费中扣缴，若因此与客户产生纠纷，一切责任均由乙方承担。</w:t>
      </w:r>
    </w:p>
    <w:p>
      <w:pPr>
        <w:ind w:left="0" w:right="0" w:firstLine="560"/>
        <w:spacing w:before="450" w:after="450" w:line="312" w:lineRule="auto"/>
      </w:pPr>
      <w:r>
        <w:rPr>
          <w:rFonts w:ascii="宋体" w:hAnsi="宋体" w:eastAsia="宋体" w:cs="宋体"/>
          <w:color w:val="000"/>
          <w:sz w:val="28"/>
          <w:szCs w:val="28"/>
        </w:rPr>
        <w:t xml:space="preserve">5、如乙方在任一阶段拖延贰个月没完成销售目标或具有其他违约行为，甲方有权解除合同，乙方应向甲方支付100万元违约金，甲方有权优先从乙方保证金中抵扣乙方违约金。且乙方已投入的广告费和其它销售费用甲方不予补偿。</w:t>
      </w:r>
    </w:p>
    <w:p>
      <w:pPr>
        <w:ind w:left="0" w:right="0" w:firstLine="560"/>
        <w:spacing w:before="450" w:after="450" w:line="312" w:lineRule="auto"/>
      </w:pPr>
      <w:r>
        <w:rPr>
          <w:rFonts w:ascii="宋体" w:hAnsi="宋体" w:eastAsia="宋体" w:cs="宋体"/>
          <w:color w:val="000"/>
          <w:sz w:val="28"/>
          <w:szCs w:val="28"/>
        </w:rPr>
        <w:t xml:space="preserve">第十九条履行本合同期间若出现不可抗力的事由致甲方工期延误，则代理期限顺延，由此给乙方带来的成本支出如工资、日常开销等由甲方给予补偿。</w:t>
      </w:r>
    </w:p>
    <w:p>
      <w:pPr>
        <w:ind w:left="0" w:right="0" w:firstLine="560"/>
        <w:spacing w:before="450" w:after="450" w:line="312" w:lineRule="auto"/>
      </w:pPr>
      <w:r>
        <w:rPr>
          <w:rFonts w:ascii="宋体" w:hAnsi="宋体" w:eastAsia="宋体" w:cs="宋体"/>
          <w:color w:val="000"/>
          <w:sz w:val="28"/>
          <w:szCs w:val="28"/>
        </w:rPr>
        <w:t xml:space="preserve">第二十条、争议解决：</w:t>
      </w:r>
    </w:p>
    <w:p>
      <w:pPr>
        <w:ind w:left="0" w:right="0" w:firstLine="560"/>
        <w:spacing w:before="450" w:after="450" w:line="312" w:lineRule="auto"/>
      </w:pPr>
      <w:r>
        <w:rPr>
          <w:rFonts w:ascii="宋体" w:hAnsi="宋体" w:eastAsia="宋体" w:cs="宋体"/>
          <w:color w:val="000"/>
          <w:sz w:val="28"/>
          <w:szCs w:val="28"/>
        </w:rPr>
        <w:t xml:space="preserve">凡因本合同发生的或者与本合同有关的一切争议，由当事人协商解决，协商不成的，申请福州仲裁委员会仲裁。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第二十一条本合同一式肆份，甲乙双方各执贰份，经双方授权代表签署并加盖公章后生效。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在甲乙双方订立、履行合同过程中，为保持廉洁自律的工作作风，防止各种不正当行为的发生，甲乙双方订立协议如下：</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三、甲方工作人员应当保持与乙方的正常业务交往，不得接受乙方的礼金、有价证券和贵重物品，不得在乙方报销任何应由其个人承担的费用。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八、乙方如发现甲方工作人员有违反上述协议者，应向甲方举报。甲方不得找任何借口对乙方进行报复。甲方对举报属实和严格遵守廉洁协议的乙方，在同等条件下优先考虑与乙方继续合作。</w:t>
      </w:r>
    </w:p>
    <w:p>
      <w:pPr>
        <w:ind w:left="0" w:right="0" w:firstLine="560"/>
        <w:spacing w:before="450" w:after="450" w:line="312" w:lineRule="auto"/>
      </w:pPr>
      <w:r>
        <w:rPr>
          <w:rFonts w:ascii="宋体" w:hAnsi="宋体" w:eastAsia="宋体" w:cs="宋体"/>
          <w:color w:val="000"/>
          <w:sz w:val="28"/>
          <w:szCs w:val="28"/>
        </w:rPr>
        <w:t xml:space="preserve">九、甲方发现乙方有违反本协议或者采用不正当的.手段行贿甲方工作人员等不正当竞争行为的，甲方有权按合同的终止和解除条款执行。</w:t>
      </w:r>
    </w:p>
    <w:p>
      <w:pPr>
        <w:ind w:left="0" w:right="0" w:firstLine="560"/>
        <w:spacing w:before="450" w:after="450" w:line="312" w:lineRule="auto"/>
      </w:pPr>
      <w:r>
        <w:rPr>
          <w:rFonts w:ascii="宋体" w:hAnsi="宋体" w:eastAsia="宋体" w:cs="宋体"/>
          <w:color w:val="000"/>
          <w:sz w:val="28"/>
          <w:szCs w:val="28"/>
        </w:rPr>
        <w:t xml:space="preserve">十、本廉洁协议作为合同的附件，与合同具有同等法律效力。经协议双方签署后立即生效。</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2.1市场调研分析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●区域市场调研分析</w:t>
      </w:r>
    </w:p>
    <w:p>
      <w:pPr>
        <w:ind w:left="0" w:right="0" w:firstLine="560"/>
        <w:spacing w:before="450" w:after="450" w:line="312" w:lineRule="auto"/>
      </w:pPr>
      <w:r>
        <w:rPr>
          <w:rFonts w:ascii="宋体" w:hAnsi="宋体" w:eastAsia="宋体" w:cs="宋体"/>
          <w:color w:val="000"/>
          <w:sz w:val="28"/>
          <w:szCs w:val="28"/>
        </w:rPr>
        <w:t xml:space="preserve">●客户群调研分析</w:t>
      </w:r>
    </w:p>
    <w:p>
      <w:pPr>
        <w:ind w:left="0" w:right="0" w:firstLine="560"/>
        <w:spacing w:before="450" w:after="450" w:line="312" w:lineRule="auto"/>
      </w:pPr>
      <w:r>
        <w:rPr>
          <w:rFonts w:ascii="宋体" w:hAnsi="宋体" w:eastAsia="宋体" w:cs="宋体"/>
          <w:color w:val="000"/>
          <w:sz w:val="28"/>
          <w:szCs w:val="28"/>
        </w:rPr>
        <w:t xml:space="preserve">●项目竞争力分析</w:t>
      </w:r>
    </w:p>
    <w:p>
      <w:pPr>
        <w:ind w:left="0" w:right="0" w:firstLine="560"/>
        <w:spacing w:before="450" w:after="450" w:line="312" w:lineRule="auto"/>
      </w:pPr>
      <w:r>
        <w:rPr>
          <w:rFonts w:ascii="宋体" w:hAnsi="宋体" w:eastAsia="宋体" w:cs="宋体"/>
          <w:color w:val="000"/>
          <w:sz w:val="28"/>
          <w:szCs w:val="28"/>
        </w:rPr>
        <w:t xml:space="preserve">2.2、项目定位</w:t>
      </w:r>
    </w:p>
    <w:p>
      <w:pPr>
        <w:ind w:left="0" w:right="0" w:firstLine="560"/>
        <w:spacing w:before="450" w:after="450" w:line="312" w:lineRule="auto"/>
      </w:pPr>
      <w:r>
        <w:rPr>
          <w:rFonts w:ascii="宋体" w:hAnsi="宋体" w:eastAsia="宋体" w:cs="宋体"/>
          <w:color w:val="000"/>
          <w:sz w:val="28"/>
          <w:szCs w:val="28"/>
        </w:rPr>
        <w:t xml:space="preserve">●目标客户群定位</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-项目附加值设计价格定位</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●项目形象定位</w:t>
      </w:r>
    </w:p>
    <w:p>
      <w:pPr>
        <w:ind w:left="0" w:right="0" w:firstLine="560"/>
        <w:spacing w:before="450" w:after="450" w:line="312" w:lineRule="auto"/>
      </w:pPr>
      <w:r>
        <w:rPr>
          <w:rFonts w:ascii="宋体" w:hAnsi="宋体" w:eastAsia="宋体" w:cs="宋体"/>
          <w:color w:val="000"/>
          <w:sz w:val="28"/>
          <w:szCs w:val="28"/>
        </w:rPr>
        <w:t xml:space="preserve">2.3、投资分析</w:t>
      </w:r>
    </w:p>
    <w:p>
      <w:pPr>
        <w:ind w:left="0" w:right="0" w:firstLine="560"/>
        <w:spacing w:before="450" w:after="450" w:line="312" w:lineRule="auto"/>
      </w:pPr>
      <w:r>
        <w:rPr>
          <w:rFonts w:ascii="宋体" w:hAnsi="宋体" w:eastAsia="宋体" w:cs="宋体"/>
          <w:color w:val="000"/>
          <w:sz w:val="28"/>
          <w:szCs w:val="28"/>
        </w:rPr>
        <w:t xml:space="preserve">●市场整体趋势研究及供应、需求结构分析●项目基本情况调查</w:t>
      </w:r>
    </w:p>
    <w:p>
      <w:pPr>
        <w:ind w:left="0" w:right="0" w:firstLine="560"/>
        <w:spacing w:before="450" w:after="450" w:line="312" w:lineRule="auto"/>
      </w:pPr>
      <w:r>
        <w:rPr>
          <w:rFonts w:ascii="宋体" w:hAnsi="宋体" w:eastAsia="宋体" w:cs="宋体"/>
          <w:color w:val="000"/>
          <w:sz w:val="28"/>
          <w:szCs w:val="28"/>
        </w:rPr>
        <w:t xml:space="preserve">●经济测算分析</w:t>
      </w:r>
    </w:p>
    <w:p>
      <w:pPr>
        <w:ind w:left="0" w:right="0" w:firstLine="560"/>
        <w:spacing w:before="450" w:after="450" w:line="312" w:lineRule="auto"/>
      </w:pPr>
      <w:r>
        <w:rPr>
          <w:rFonts w:ascii="宋体" w:hAnsi="宋体" w:eastAsia="宋体" w:cs="宋体"/>
          <w:color w:val="000"/>
          <w:sz w:val="28"/>
          <w:szCs w:val="28"/>
        </w:rPr>
        <w:t xml:space="preserve">●投资策略建议</w:t>
      </w:r>
    </w:p>
    <w:p>
      <w:pPr>
        <w:ind w:left="0" w:right="0" w:firstLine="560"/>
        <w:spacing w:before="450" w:after="450" w:line="312" w:lineRule="auto"/>
      </w:pPr>
      <w:r>
        <w:rPr>
          <w:rFonts w:ascii="宋体" w:hAnsi="宋体" w:eastAsia="宋体" w:cs="宋体"/>
          <w:color w:val="000"/>
          <w:sz w:val="28"/>
          <w:szCs w:val="28"/>
        </w:rPr>
        <w:t xml:space="preserve">2.4、规划设计建议</w:t>
      </w:r>
    </w:p>
    <w:p>
      <w:pPr>
        <w:ind w:left="0" w:right="0" w:firstLine="560"/>
        <w:spacing w:before="450" w:after="450" w:line="312" w:lineRule="auto"/>
      </w:pPr>
      <w:r>
        <w:rPr>
          <w:rFonts w:ascii="宋体" w:hAnsi="宋体" w:eastAsia="宋体" w:cs="宋体"/>
          <w:color w:val="000"/>
          <w:sz w:val="28"/>
          <w:szCs w:val="28"/>
        </w:rPr>
        <w:t xml:space="preserve">●规划设计概念建议</w:t>
      </w:r>
    </w:p>
    <w:p>
      <w:pPr>
        <w:ind w:left="0" w:right="0" w:firstLine="560"/>
        <w:spacing w:before="450" w:after="450" w:line="312" w:lineRule="auto"/>
      </w:pPr>
      <w:r>
        <w:rPr>
          <w:rFonts w:ascii="宋体" w:hAnsi="宋体" w:eastAsia="宋体" w:cs="宋体"/>
          <w:color w:val="000"/>
          <w:sz w:val="28"/>
          <w:szCs w:val="28"/>
        </w:rPr>
        <w:t xml:space="preserve">●景观设计概念建议</w:t>
      </w:r>
    </w:p>
    <w:p>
      <w:pPr>
        <w:ind w:left="0" w:right="0" w:firstLine="560"/>
        <w:spacing w:before="450" w:after="450" w:line="312" w:lineRule="auto"/>
      </w:pPr>
      <w:r>
        <w:rPr>
          <w:rFonts w:ascii="宋体" w:hAnsi="宋体" w:eastAsia="宋体" w:cs="宋体"/>
          <w:color w:val="000"/>
          <w:sz w:val="28"/>
          <w:szCs w:val="28"/>
        </w:rPr>
        <w:t xml:space="preserve">●建筑设计概念建议</w:t>
      </w:r>
    </w:p>
    <w:p>
      <w:pPr>
        <w:ind w:left="0" w:right="0" w:firstLine="560"/>
        <w:spacing w:before="450" w:after="450" w:line="312" w:lineRule="auto"/>
      </w:pPr>
      <w:r>
        <w:rPr>
          <w:rFonts w:ascii="宋体" w:hAnsi="宋体" w:eastAsia="宋体" w:cs="宋体"/>
          <w:color w:val="000"/>
          <w:sz w:val="28"/>
          <w:szCs w:val="28"/>
        </w:rPr>
        <w:t xml:space="preserve">●单体设计概念建议</w:t>
      </w:r>
    </w:p>
    <w:p>
      <w:pPr>
        <w:ind w:left="0" w:right="0" w:firstLine="560"/>
        <w:spacing w:before="450" w:after="450" w:line="312" w:lineRule="auto"/>
      </w:pPr>
      <w:r>
        <w:rPr>
          <w:rFonts w:ascii="宋体" w:hAnsi="宋体" w:eastAsia="宋体" w:cs="宋体"/>
          <w:color w:val="000"/>
          <w:sz w:val="28"/>
          <w:szCs w:val="28"/>
        </w:rPr>
        <w:t xml:space="preserve">2.5、销售策划</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●销售手段</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2.6、项目包装(从专业角度给予建议，具体工作需由广告公司设计) ●项目案名及vi系统设计</w:t>
      </w:r>
    </w:p>
    <w:p>
      <w:pPr>
        <w:ind w:left="0" w:right="0" w:firstLine="560"/>
        <w:spacing w:before="450" w:after="450" w:line="312" w:lineRule="auto"/>
      </w:pPr>
      <w:r>
        <w:rPr>
          <w:rFonts w:ascii="宋体" w:hAnsi="宋体" w:eastAsia="宋体" w:cs="宋体"/>
          <w:color w:val="000"/>
          <w:sz w:val="28"/>
          <w:szCs w:val="28"/>
        </w:rPr>
        <w:t xml:space="preserve">●销售中心及外展场包装设计</w:t>
      </w:r>
    </w:p>
    <w:p>
      <w:pPr>
        <w:ind w:left="0" w:right="0" w:firstLine="560"/>
        <w:spacing w:before="450" w:after="450" w:line="312" w:lineRule="auto"/>
      </w:pPr>
      <w:r>
        <w:rPr>
          <w:rFonts w:ascii="宋体" w:hAnsi="宋体" w:eastAsia="宋体" w:cs="宋体"/>
          <w:color w:val="000"/>
          <w:sz w:val="28"/>
          <w:szCs w:val="28"/>
        </w:rPr>
        <w:t xml:space="preserve">●工地现场包装设计</w:t>
      </w:r>
    </w:p>
    <w:p>
      <w:pPr>
        <w:ind w:left="0" w:right="0" w:firstLine="560"/>
        <w:spacing w:before="450" w:after="450" w:line="312" w:lineRule="auto"/>
      </w:pPr>
      <w:r>
        <w:rPr>
          <w:rFonts w:ascii="宋体" w:hAnsi="宋体" w:eastAsia="宋体" w:cs="宋体"/>
          <w:color w:val="000"/>
          <w:sz w:val="28"/>
          <w:szCs w:val="28"/>
        </w:rPr>
        <w:t xml:space="preserve">●看房通道包装设计</w:t>
      </w:r>
    </w:p>
    <w:p>
      <w:pPr>
        <w:ind w:left="0" w:right="0" w:firstLine="560"/>
        <w:spacing w:before="450" w:after="450" w:line="312" w:lineRule="auto"/>
      </w:pPr>
      <w:r>
        <w:rPr>
          <w:rFonts w:ascii="宋体" w:hAnsi="宋体" w:eastAsia="宋体" w:cs="宋体"/>
          <w:color w:val="000"/>
          <w:sz w:val="28"/>
          <w:szCs w:val="28"/>
        </w:rPr>
        <w:t xml:space="preserve">●项目导示系统设计</w:t>
      </w:r>
    </w:p>
    <w:p>
      <w:pPr>
        <w:ind w:left="0" w:right="0" w:firstLine="560"/>
        <w:spacing w:before="450" w:after="450" w:line="312" w:lineRule="auto"/>
      </w:pPr>
      <w:r>
        <w:rPr>
          <w:rFonts w:ascii="宋体" w:hAnsi="宋体" w:eastAsia="宋体" w:cs="宋体"/>
          <w:color w:val="000"/>
          <w:sz w:val="28"/>
          <w:szCs w:val="28"/>
        </w:rPr>
        <w:t xml:space="preserve">●户外广告牌平面设计</w:t>
      </w:r>
    </w:p>
    <w:p>
      <w:pPr>
        <w:ind w:left="0" w:right="0" w:firstLine="560"/>
        <w:spacing w:before="450" w:after="450" w:line="312" w:lineRule="auto"/>
      </w:pPr>
      <w:r>
        <w:rPr>
          <w:rFonts w:ascii="宋体" w:hAnsi="宋体" w:eastAsia="宋体" w:cs="宋体"/>
          <w:color w:val="000"/>
          <w:sz w:val="28"/>
          <w:szCs w:val="28"/>
        </w:rPr>
        <w:t xml:space="preserve">●沙盘模型设计制作</w:t>
      </w:r>
    </w:p>
    <w:p>
      <w:pPr>
        <w:ind w:left="0" w:right="0" w:firstLine="560"/>
        <w:spacing w:before="450" w:after="450" w:line="312" w:lineRule="auto"/>
      </w:pPr>
      <w:r>
        <w:rPr>
          <w:rFonts w:ascii="宋体" w:hAnsi="宋体" w:eastAsia="宋体" w:cs="宋体"/>
          <w:color w:val="000"/>
          <w:sz w:val="28"/>
          <w:szCs w:val="28"/>
        </w:rPr>
        <w:t xml:space="preserve">2.7、宣传推广</w:t>
      </w:r>
    </w:p>
    <w:p>
      <w:pPr>
        <w:ind w:left="0" w:right="0" w:firstLine="560"/>
        <w:spacing w:before="450" w:after="450" w:line="312" w:lineRule="auto"/>
      </w:pPr>
      <w:r>
        <w:rPr>
          <w:rFonts w:ascii="宋体" w:hAnsi="宋体" w:eastAsia="宋体" w:cs="宋体"/>
          <w:color w:val="000"/>
          <w:sz w:val="28"/>
          <w:szCs w:val="28"/>
        </w:rPr>
        <w:t xml:space="preserve">●宣传主题</w:t>
      </w:r>
    </w:p>
    <w:p>
      <w:pPr>
        <w:ind w:left="0" w:right="0" w:firstLine="560"/>
        <w:spacing w:before="450" w:after="450" w:line="312" w:lineRule="auto"/>
      </w:pPr>
      <w:r>
        <w:rPr>
          <w:rFonts w:ascii="宋体" w:hAnsi="宋体" w:eastAsia="宋体" w:cs="宋体"/>
          <w:color w:val="000"/>
          <w:sz w:val="28"/>
          <w:szCs w:val="28"/>
        </w:rPr>
        <w:t xml:space="preserve">●广告主题</w:t>
      </w:r>
    </w:p>
    <w:p>
      <w:pPr>
        <w:ind w:left="0" w:right="0" w:firstLine="560"/>
        <w:spacing w:before="450" w:after="450" w:line="312" w:lineRule="auto"/>
      </w:pPr>
      <w:r>
        <w:rPr>
          <w:rFonts w:ascii="宋体" w:hAnsi="宋体" w:eastAsia="宋体" w:cs="宋体"/>
          <w:color w:val="000"/>
          <w:sz w:val="28"/>
          <w:szCs w:val="28"/>
        </w:rPr>
        <w:t xml:space="preserve">●创意表现</w:t>
      </w:r>
    </w:p>
    <w:p>
      <w:pPr>
        <w:ind w:left="0" w:right="0" w:firstLine="560"/>
        <w:spacing w:before="450" w:after="450" w:line="312" w:lineRule="auto"/>
      </w:pPr>
      <w:r>
        <w:rPr>
          <w:rFonts w:ascii="宋体" w:hAnsi="宋体" w:eastAsia="宋体" w:cs="宋体"/>
          <w:color w:val="000"/>
          <w:sz w:val="28"/>
          <w:szCs w:val="28"/>
        </w:rPr>
        <w:t xml:space="preserve">●宣传物料几乎(楼书，折页、宣传海报平面设计)</w:t>
      </w:r>
    </w:p>
    <w:p>
      <w:pPr>
        <w:ind w:left="0" w:right="0" w:firstLine="560"/>
        <w:spacing w:before="450" w:after="450" w:line="312" w:lineRule="auto"/>
      </w:pPr>
      <w:r>
        <w:rPr>
          <w:rFonts w:ascii="宋体" w:hAnsi="宋体" w:eastAsia="宋体" w:cs="宋体"/>
          <w:color w:val="000"/>
          <w:sz w:val="28"/>
          <w:szCs w:val="28"/>
        </w:rPr>
        <w:t xml:space="preserve">●媒介策略</w:t>
      </w:r>
    </w:p>
    <w:p>
      <w:pPr>
        <w:ind w:left="0" w:right="0" w:firstLine="560"/>
        <w:spacing w:before="450" w:after="450" w:line="312" w:lineRule="auto"/>
      </w:pPr>
      <w:r>
        <w:rPr>
          <w:rFonts w:ascii="宋体" w:hAnsi="宋体" w:eastAsia="宋体" w:cs="宋体"/>
          <w:color w:val="000"/>
          <w:sz w:val="28"/>
          <w:szCs w:val="28"/>
        </w:rPr>
        <w:t xml:space="preserve">●pr活动策略</w:t>
      </w:r>
    </w:p>
    <w:p>
      <w:pPr>
        <w:ind w:left="0" w:right="0" w:firstLine="560"/>
        <w:spacing w:before="450" w:after="450" w:line="312" w:lineRule="auto"/>
      </w:pPr>
      <w:r>
        <w:rPr>
          <w:rFonts w:ascii="宋体" w:hAnsi="宋体" w:eastAsia="宋体" w:cs="宋体"/>
          <w:color w:val="000"/>
          <w:sz w:val="28"/>
          <w:szCs w:val="28"/>
        </w:rPr>
        <w:t xml:space="preserve">2.8、销售执行</w:t>
      </w:r>
    </w:p>
    <w:p>
      <w:pPr>
        <w:ind w:left="0" w:right="0" w:firstLine="560"/>
        <w:spacing w:before="450" w:after="450" w:line="312" w:lineRule="auto"/>
      </w:pPr>
      <w:r>
        <w:rPr>
          <w:rFonts w:ascii="宋体" w:hAnsi="宋体" w:eastAsia="宋体" w:cs="宋体"/>
          <w:color w:val="000"/>
          <w:sz w:val="28"/>
          <w:szCs w:val="28"/>
        </w:rPr>
        <w:t xml:space="preserve">●市场动态</w:t>
      </w:r>
    </w:p>
    <w:p>
      <w:pPr>
        <w:ind w:left="0" w:right="0" w:firstLine="560"/>
        <w:spacing w:before="450" w:after="450" w:line="312" w:lineRule="auto"/>
      </w:pPr>
      <w:r>
        <w:rPr>
          <w:rFonts w:ascii="宋体" w:hAnsi="宋体" w:eastAsia="宋体" w:cs="宋体"/>
          <w:color w:val="000"/>
          <w:sz w:val="28"/>
          <w:szCs w:val="28"/>
        </w:rPr>
        <w:t xml:space="preserve">●项目评价</w:t>
      </w:r>
    </w:p>
    <w:p>
      <w:pPr>
        <w:ind w:left="0" w:right="0" w:firstLine="560"/>
        <w:spacing w:before="450" w:after="450" w:line="312" w:lineRule="auto"/>
      </w:pPr>
      <w:r>
        <w:rPr>
          <w:rFonts w:ascii="宋体" w:hAnsi="宋体" w:eastAsia="宋体" w:cs="宋体"/>
          <w:color w:val="000"/>
          <w:sz w:val="28"/>
          <w:szCs w:val="28"/>
        </w:rPr>
        <w:t xml:space="preserve">●项目主题及其延展</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●销售实施</w:t>
      </w:r>
    </w:p>
    <w:p>
      <w:pPr>
        <w:ind w:left="0" w:right="0" w:firstLine="560"/>
        <w:spacing w:before="450" w:after="450" w:line="312" w:lineRule="auto"/>
      </w:pPr>
      <w:r>
        <w:rPr>
          <w:rFonts w:ascii="宋体" w:hAnsi="宋体" w:eastAsia="宋体" w:cs="宋体"/>
          <w:color w:val="000"/>
          <w:sz w:val="28"/>
          <w:szCs w:val="28"/>
        </w:rPr>
        <w:t xml:space="preserve">2.9、对以上内容甲方有权审议修改，经双方签署书面确认书后执行，该书面确</w:t>
      </w:r>
    </w:p>
    <w:p>
      <w:pPr>
        <w:ind w:left="0" w:right="0" w:firstLine="560"/>
        <w:spacing w:before="450" w:after="450" w:line="312" w:lineRule="auto"/>
      </w:pPr>
      <w:r>
        <w:rPr>
          <w:rFonts w:ascii="宋体" w:hAnsi="宋体" w:eastAsia="宋体" w:cs="宋体"/>
          <w:color w:val="000"/>
          <w:sz w:val="28"/>
          <w:szCs w:val="28"/>
        </w:rPr>
        <w:t xml:space="preserve">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3.1、甲方之权利义务</w:t>
      </w:r>
    </w:p>
    <w:p>
      <w:pPr>
        <w:ind w:left="0" w:right="0" w:firstLine="560"/>
        <w:spacing w:before="450" w:after="450" w:line="312" w:lineRule="auto"/>
      </w:pPr>
      <w:r>
        <w:rPr>
          <w:rFonts w:ascii="宋体" w:hAnsi="宋体" w:eastAsia="宋体" w:cs="宋体"/>
          <w:color w:val="000"/>
          <w:sz w:val="28"/>
          <w:szCs w:val="28"/>
        </w:rPr>
        <w:t xml:space="preserve">3.1.1)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3.1.2)甲方需要投入该项目营销所必须的宣传推广费用，按总销售额的1.5%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3.1.3)在本合同内，所有项目营销宣传资料，包括售楼资料、媒体广告、有关本项目网页、展销会宣传品、各种载体广告牌、电视广告，围挡等，均注明：“全案营销：----房地产顾问有限公司”字样。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3.1.4)甲方指定专门人员，参与乙方对接策划专案小组及现场销售工作，参与乙方策划工作全过程，与乙方共同制定整体营销策略，在预售证未办前，乙方与甲方沟通、协商后，在规定的时间进行内部咨询或登记。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3.1.5)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3.1.6)甲方需承担售楼处的建设或租赁(并包括承担售楼处装修、办公家具、设施、电脑、打印机与办公用品及水电费、电话费、网费、日常运营等费用，为客户提供看房的交通工具。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3.1.7)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3.1.8)需按本合同第四条规定的时间与乙方结算代理费用并准时支付，以确保销售工作的顺利进行。如甲方逾期支付上述费用，甲方需每日按所欠代理费总额的千分之一计付滞纳金。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3.1.9)甲方有权监督项目的销售方案和销售控制方案及营销策略，乙方必须严格按照甲方审定的方案、价格执行。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3.1.10)因甲方原因(包括施工质量、但不仅限于施工质量等)造成的索赔或是其他法律责任，由甲方全权负责并承担一切后果，乙方不承担责任。若遇房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3.1.11)甲方负责解决与前期合作单位的所有遗留问题，由此引起的`纠纷与乙方无关，不得影响乙方的正常工作和乙方代理费用的结算。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3.2、乙方之权利义务</w:t>
      </w:r>
    </w:p>
    <w:p>
      <w:pPr>
        <w:ind w:left="0" w:right="0" w:firstLine="560"/>
        <w:spacing w:before="450" w:after="450" w:line="312" w:lineRule="auto"/>
      </w:pPr>
      <w:r>
        <w:rPr>
          <w:rFonts w:ascii="宋体" w:hAnsi="宋体" w:eastAsia="宋体" w:cs="宋体"/>
          <w:color w:val="000"/>
          <w:sz w:val="28"/>
          <w:szCs w:val="28"/>
        </w:rPr>
        <w:t xml:space="preserve">3.2.1)乙方必须具有合法的代理物业销售的中介机构资格，并向甲方提供营业执照复印件，保证其代理经营的合法性，否则所发生的法律责任及经济损失均由乙方自行承担。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3.2.2)在合同生效后乙方按阶段提供本项目的详细工作计划方案，经甲方书面认可后实施，该书面认可书应交付乙方一份备案;另外，甲方在收到乙方提供的方案后，日内未出具书面认可书的视为认可。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3.2.3)乙方应对甲方提供的资料及商业机密予以严格保密，未经甲方允许不得向任何第三方泄露。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3.2.4)乙方不得以任何名义或借口收取购房客户的任何款项，更不得挪用客户购房款。否则一经证实，甲方有权按违规款额的壹倍要求乙方承担违约责任。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3.2.5)乙方应维护甲方形象和信誉，不允许以任何借口损害甲方形象及影响项目销售。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3.2.6)乙方不得违背甲方的意向，以促销和其他方式为由向购房者承诺甲方未书面规定的一切事项，否则产生的一切不良后果均由乙方承担。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3.2.7、)乙方应与甲方在委托范围内充分合作，积极配合，完成有关推广及宣传活动。乙方应派专业人员参加本项目有关单位的联席会议，从销售角度给甲方提供建议和支持。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3.2.8)甲乙双方在本合同签订并生效之后，乙方须成立项目组。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3.2.9)乙方应负责提前一或两个月对销售人员进行专业的培训，使之具备销售本楼盘工作必须的专业知识及水平。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3.2.10)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3.2.11)乙方须按照与甲方所商定的销售方案(物业价格、装修标准、付款方式及入伙时间等条件)进行销售，不得擅自改变计划，任意放盘或是调低销售价格，乙方在销售过程中必须严格遵守中介职业规范。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3.2.12)乙方负责通知客户到销售现场签订房地产买卖合同。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3.2.13)乙方负责组织好楼盘的销售工作，根据销售阶段的实际情况调配资源，效果及销售情况、配合客户完成客户调查登记表，并每月、每季度向甲方汇报，双方分居销售实际情况及时调整销售策略。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3.2.14)乙方对每个销售单元的代理责任至客户缴付首期购房款并签订房地产买卖合同后结束。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32.15)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3.2.16)乙方不承担因甲方原因造成的各种工程问题或延期交房引起的法律责任。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3.2.17)甲方委托乙方的代理权，乙方不得转委托其他方;否则，甲方有权接触本合同。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4.1、一期住宅的销售均价为每平米2880元。地下室及车库、车位、商业用房的价格经甲乙双方协商后确定。二期及后期住宅销售均价双方协商后确定。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4.2、代理服务费计提方式：佣金提成加溢价分成。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1.3%(包括地下室、车库、车位及商业)，若销售均价低于2880元，销售代理佣金为总销售额的1.0%，通过乙方的销售，一期销售均价超过2880的溢价部分(二期及后期销售均价经双方协商后确定)，甲方按超额总金额的70%分成，乙方按超额总金额的30%分成，溢价部分乙方不再提取超出2880元部分1.3%的代理佣金。</w:t>
      </w:r>
    </w:p>
    <w:p>
      <w:pPr>
        <w:ind w:left="0" w:right="0" w:firstLine="560"/>
        <w:spacing w:before="450" w:after="450" w:line="312" w:lineRule="auto"/>
      </w:pPr>
      <w:r>
        <w:rPr>
          <w:rFonts w:ascii="宋体" w:hAnsi="宋体" w:eastAsia="宋体" w:cs="宋体"/>
          <w:color w:val="000"/>
          <w:sz w:val="28"/>
          <w:szCs w:val="28"/>
        </w:rPr>
        <w:t xml:space="preserve">4.3、考核前提：甲方须按照双方商定的营销推广计划费用投资与乙方指定的营销推广方案配合乙方的工作，进行广告推广与发布。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销售时间开盘销售开盘销售开盘销售开盘销售开盘销售</w:t>
      </w:r>
    </w:p>
    <w:p>
      <w:pPr>
        <w:ind w:left="0" w:right="0" w:firstLine="560"/>
        <w:spacing w:before="450" w:after="450" w:line="312" w:lineRule="auto"/>
      </w:pPr>
      <w:r>
        <w:rPr>
          <w:rFonts w:ascii="宋体" w:hAnsi="宋体" w:eastAsia="宋体" w:cs="宋体"/>
          <w:color w:val="000"/>
          <w:sz w:val="28"/>
          <w:szCs w:val="28"/>
        </w:rPr>
        <w:t xml:space="preserve">3个月6个月9个月2个月15个月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4.4、佣金提成及溢价分成的结算方式及时间：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4.4.1)一次性付款的，在购房款全部到帐后即可计提佣金及溢价分成给付乙方。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4.4.2)分期付款的在首付达到50%后即应计提50%佣金给付乙方，收完余款后付清其余50%佣金及溢价分成给付乙方。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4.4.3)银行按揭的在购房款全部到帐后即应计提佣金及溢价分成给付乙方。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4.4.4)如遇退房，下月结账扣除已付佣金。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4.4.5)每月1日乙方向甲方上报销售额，甲方应予每月5日前核实完毕，并于核实后5日内向乙方支付规定的佣金及溢价分成。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4.4.6)关于定金：对于由于客户违约或根据合同约定没收的定金、收取客户违约金及手续费，甲方收取50%乙方收取50%。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4.4.7)结算账号：双方商定，结算时甲方以转账形式将代理佣金及溢价分成支付至下述账号。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5.1、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5.2、关于团购客户(购买50套以上的客户)的约定：乙方公司将利用独有的人际渠道，针对各单位及各公司恰谈团购事宜，团购客户按照销售额的1.3%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5.3、甲方保留13000平米销售权，不计入乙方销售业绩及不提取销售提成和溢价分成，甲方提供具体房号表作为本合同附件。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5.4、根据甲方要求，乙方将代理定金拾万元支付给甲方，作为乙方代理诚意的基础，此代理定金自本合同签订之日起第三个月由甲方返还乙方。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6.2、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7.2、本合同执行过程中，如因不可抗力因素影响有关条款之执行的，受影响一方应及时向对方通报，因此而影响履行有关条款的不视为违约。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7.3、双方对合作过程中的所有相关商业资料均负有保密责任，未经许可，任何一方不得擅自对外发布或是提供第三者，否则视为违约，并保留索赔的权利。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7.4、若在执行协议中发现未尽善事宜，可经由双方协商，并经双方同意后予以补充或修改，补充协议在双方签章后与本合同具有同等法律效力;本合同履行地为，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7.5、本合同一式四份，双方各执两份，具同等法律效力。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房产代理合同价格及溢价六</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 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 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 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日起至 年 月 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 %，乙方得 %。代理费由甲方以人民币形式支付，由乙方从代收房款或代收押金中扣除。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房产代理合同价格及溢价九</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甲方自有产权的不动产位于市区单元第层，共____（套），房屋结构为，建筑面积平方米____，户型____；房屋所有权证号：____，属于：____。附房屋状况表。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 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房产代理合同价格及溢价篇十一</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5、未经乙方允许，甲方不得同乙方介绍的企业单独接触。一经发现，无论业务是否最终达成，甲方都必须支付给乙方企业意向贷款总额____（不低于万元）的一次性经济补偿。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欢迎您成为的区域独家代理商，为支持中国节能减排事业，为企业节电做出贡献，经甲、乙双方友好协商，取得以下共识，特签署本协议。协议具体内容如下：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7.在乙方成为甲方当地合格总代理后，在___以上区域开行业大型展览会、推广会时，甲方为乙方及其代____区域内的次级经销商（此经销商由乙方指定）做全面的市场指导和培训。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2.乙方应积极开拓市场，并逐步提高甲方产品在该地区的市场占有率。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3.乙方在经营活动中应保障双方的长期利益，不得有损甲方产品在当地的声誉。</w:t>
      </w:r>
    </w:p>
    <w:p>
      <w:pPr>
        <w:ind w:left="0" w:right="0" w:firstLine="560"/>
        <w:spacing w:before="450" w:after="450" w:line="312" w:lineRule="auto"/>
      </w:pPr>
      <w:r>
        <w:rPr>
          <w:rFonts w:ascii="宋体" w:hAnsi="宋体" w:eastAsia="宋体" w:cs="宋体"/>
          <w:color w:val="000"/>
          <w:sz w:val="28"/>
          <w:szCs w:val="28"/>
        </w:rPr>
        <w:t xml:space="preserve">4.乙方应在购销合同期内同甲方结清货款。</w:t>
      </w:r>
    </w:p>
    <w:p>
      <w:pPr>
        <w:ind w:left="0" w:right="0" w:firstLine="560"/>
        <w:spacing w:before="450" w:after="450" w:line="312" w:lineRule="auto"/>
      </w:pPr>
      <w:r>
        <w:rPr>
          <w:rFonts w:ascii="宋体" w:hAnsi="宋体" w:eastAsia="宋体" w:cs="宋体"/>
          <w:color w:val="000"/>
          <w:sz w:val="28"/>
          <w:szCs w:val="28"/>
        </w:rPr>
        <w:t xml:space="preserve">5.乙方有义务对市场上节电器需求信息及时反馈给甲方，并可承接节电器节能订单的开发业务项目，以项目达成的总价和回收款项按甲、乙双方协商原则进行分配。</w:t>
      </w:r>
    </w:p>
    <w:p>
      <w:pPr>
        <w:ind w:left="0" w:right="0" w:firstLine="560"/>
        <w:spacing w:before="450" w:after="450" w:line="312" w:lineRule="auto"/>
      </w:pPr>
      <w:r>
        <w:rPr>
          <w:rFonts w:ascii="宋体" w:hAnsi="宋体" w:eastAsia="宋体" w:cs="宋体"/>
          <w:color w:val="000"/>
          <w:sz w:val="28"/>
          <w:szCs w:val="28"/>
        </w:rPr>
        <w:t xml:space="preserve">6.乙方每月底必须将当月客户、经销商发展及维护情况以书面形式向甲方汇报；如果乙方连续三个月没有何销售业绩，甲方有权取消其代理资格。</w:t>
      </w:r>
    </w:p>
    <w:p>
      <w:pPr>
        <w:ind w:left="0" w:right="0" w:firstLine="560"/>
        <w:spacing w:before="450" w:after="450" w:line="312" w:lineRule="auto"/>
      </w:pPr>
      <w:r>
        <w:rPr>
          <w:rFonts w:ascii="宋体" w:hAnsi="宋体" w:eastAsia="宋体" w:cs="宋体"/>
          <w:color w:val="000"/>
          <w:sz w:val="28"/>
          <w:szCs w:val="28"/>
        </w:rPr>
        <w:t xml:space="preserve">第四条：经营指标、价格政策</w:t>
      </w:r>
    </w:p>
    <w:p>
      <w:pPr>
        <w:ind w:left="0" w:right="0" w:firstLine="560"/>
        <w:spacing w:before="450" w:after="450" w:line="312" w:lineRule="auto"/>
      </w:pPr>
      <w:r>
        <w:rPr>
          <w:rFonts w:ascii="宋体" w:hAnsi="宋体" w:eastAsia="宋体" w:cs="宋体"/>
          <w:color w:val="000"/>
          <w:sz w:val="28"/>
          <w:szCs w:val="28"/>
        </w:rPr>
        <w:t xml:space="preserve">1.自________年____月日起，即</w:t>
      </w:r>
    </w:p>
    <w:p>
      <w:pPr>
        <w:ind w:left="0" w:right="0" w:firstLine="560"/>
        <w:spacing w:before="450" w:after="450" w:line="312" w:lineRule="auto"/>
      </w:pPr>
      <w:r>
        <w:rPr>
          <w:rFonts w:ascii="宋体" w:hAnsi="宋体" w:eastAsia="宋体" w:cs="宋体"/>
          <w:color w:val="000"/>
          <w:sz w:val="28"/>
          <w:szCs w:val="28"/>
        </w:rPr>
        <w:t xml:space="preserve">第四个月起，乙方每月进货不少于万元，并保证完成全年销售任务不低于500万元。销售额是按双方签定的代理价格计算的，计算时，以甲方在相应考核时间段内实际收到的乙方款项累积总金额为唯一依据。特别说明,以上考核指标只限牌的系列节电产品。</w:t>
      </w:r>
    </w:p>
    <w:p>
      <w:pPr>
        <w:ind w:left="0" w:right="0" w:firstLine="560"/>
        <w:spacing w:before="450" w:after="450" w:line="312" w:lineRule="auto"/>
      </w:pPr>
      <w:r>
        <w:rPr>
          <w:rFonts w:ascii="宋体" w:hAnsi="宋体" w:eastAsia="宋体" w:cs="宋体"/>
          <w:color w:val="000"/>
          <w:sz w:val="28"/>
          <w:szCs w:val="28"/>
        </w:rPr>
        <w:t xml:space="preserve">2.甲方产品的制定权、价格发布权在甲方，乙方有责任对价格保密。</w:t>
      </w:r>
    </w:p>
    <w:p>
      <w:pPr>
        <w:ind w:left="0" w:right="0" w:firstLine="560"/>
        <w:spacing w:before="450" w:after="450" w:line="312" w:lineRule="auto"/>
      </w:pPr>
      <w:r>
        <w:rPr>
          <w:rFonts w:ascii="宋体" w:hAnsi="宋体" w:eastAsia="宋体" w:cs="宋体"/>
          <w:color w:val="000"/>
          <w:sz w:val="28"/>
          <w:szCs w:val="28"/>
        </w:rPr>
        <w:t xml:space="preserve">3.乙方销售中的批发零售价要与甲方制定的价格政策基本平衡。</w:t>
      </w:r>
    </w:p>
    <w:p>
      <w:pPr>
        <w:ind w:left="0" w:right="0" w:firstLine="560"/>
        <w:spacing w:before="450" w:after="450" w:line="312" w:lineRule="auto"/>
      </w:pPr>
      <w:r>
        <w:rPr>
          <w:rFonts w:ascii="宋体" w:hAnsi="宋体" w:eastAsia="宋体" w:cs="宋体"/>
          <w:color w:val="000"/>
          <w:sz w:val="28"/>
          <w:szCs w:val="28"/>
        </w:rPr>
        <w:t xml:space="preserve">4.代理价格详见价格约定文件（附件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1.乙方在进货时，需先付货款，款到发货。</w:t>
      </w:r>
    </w:p>
    <w:p>
      <w:pPr>
        <w:ind w:left="0" w:right="0" w:firstLine="560"/>
        <w:spacing w:before="450" w:after="450" w:line="312" w:lineRule="auto"/>
      </w:pPr>
      <w:r>
        <w:rPr>
          <w:rFonts w:ascii="宋体" w:hAnsi="宋体" w:eastAsia="宋体" w:cs="宋体"/>
          <w:color w:val="000"/>
          <w:sz w:val="28"/>
          <w:szCs w:val="28"/>
        </w:rPr>
        <w:t xml:space="preserve">2.货款由乙方直接汇到甲方指定账户，不得将现金或无公司名称的支票交给甲方业务人员，否则甲方有权拒绝发货。同时，由此造成的一切后果由乙方承担。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货到乙方指定地点后，由乙方负责验收。乙方在指定地点提货时，须当场验收合格后再提。货物有损坏时，由甲方负责与运输公司交涉追讨相关损失。如果是产品本身质量问题，甲方负责保修，乙方对保修后的产品不满意可以换货。</w:t>
      </w:r>
    </w:p>
    <w:p>
      <w:pPr>
        <w:ind w:left="0" w:right="0" w:firstLine="560"/>
        <w:spacing w:before="450" w:after="450" w:line="312" w:lineRule="auto"/>
      </w:pPr>
      <w:r>
        <w:rPr>
          <w:rFonts w:ascii="宋体" w:hAnsi="宋体" w:eastAsia="宋体" w:cs="宋体"/>
          <w:color w:val="000"/>
          <w:sz w:val="28"/>
          <w:szCs w:val="28"/>
        </w:rPr>
        <w:t xml:space="preserve">4.为保证乙方的利益，乙方在订购较多产品时应提前与甲方联系并预付定金。</w:t>
      </w:r>
    </w:p>
    <w:p>
      <w:pPr>
        <w:ind w:left="0" w:right="0" w:firstLine="560"/>
        <w:spacing w:before="450" w:after="450" w:line="312" w:lineRule="auto"/>
      </w:pPr>
      <w:r>
        <w:rPr>
          <w:rFonts w:ascii="宋体" w:hAnsi="宋体" w:eastAsia="宋体" w:cs="宋体"/>
          <w:color w:val="000"/>
          <w:sz w:val="28"/>
          <w:szCs w:val="28"/>
        </w:rPr>
        <w:t xml:space="preserve">第六条：市场支持及奖励</w:t>
      </w:r>
    </w:p>
    <w:p>
      <w:pPr>
        <w:ind w:left="0" w:right="0" w:firstLine="560"/>
        <w:spacing w:before="450" w:after="450" w:line="312" w:lineRule="auto"/>
      </w:pPr>
      <w:r>
        <w:rPr>
          <w:rFonts w:ascii="宋体" w:hAnsi="宋体" w:eastAsia="宋体" w:cs="宋体"/>
          <w:color w:val="000"/>
          <w:sz w:val="28"/>
          <w:szCs w:val="28"/>
        </w:rPr>
        <w:t xml:space="preserve">1.如乙方在________年____月____日前完成最低购销业绩总指标500万元，即可享受返利，返利政策详见河北____公司每年出台的《代理商返利规定》。</w:t>
      </w:r>
    </w:p>
    <w:p>
      <w:pPr>
        <w:ind w:left="0" w:right="0" w:firstLine="560"/>
        <w:spacing w:before="450" w:after="450" w:line="312" w:lineRule="auto"/>
      </w:pPr>
      <w:r>
        <w:rPr>
          <w:rFonts w:ascii="宋体" w:hAnsi="宋体" w:eastAsia="宋体" w:cs="宋体"/>
          <w:color w:val="000"/>
          <w:sz w:val="28"/>
          <w:szCs w:val="28"/>
        </w:rPr>
        <w:t xml:space="preserve">2.乙方在取得大型集团或者企业数量较大的订单时，甲方有义务按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2026-02-18T08:35:01+08:00</dcterms:created>
  <dcterms:modified xsi:type="dcterms:W3CDTF">2026-02-18T08:35:01+08:00</dcterms:modified>
</cp:coreProperties>
</file>

<file path=docProps/custom.xml><?xml version="1.0" encoding="utf-8"?>
<Properties xmlns="http://schemas.openxmlformats.org/officeDocument/2006/custom-properties" xmlns:vt="http://schemas.openxmlformats.org/officeDocument/2006/docPropsVTypes"/>
</file>